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1E3" w:rsidRDefault="007B2AC7">
      <w:pPr>
        <w:pStyle w:val="ConsPlusNonformat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УТВЕРЖДЕН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Протоколом управляющего 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муниципальной программы 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«Управление земельными ресурсами и 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регулирование земельных отношений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1E3" w:rsidRDefault="007B2AC7">
      <w:pPr>
        <w:pStyle w:val="ConsPlusNonformat"/>
        <w:ind w:left="609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округ»</w:t>
      </w:r>
    </w:p>
    <w:p w:rsidR="00A311E3" w:rsidRPr="0097655C" w:rsidRDefault="007B2AC7">
      <w:pPr>
        <w:pStyle w:val="ConsPlusTitle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97655C" w:rsidRPr="0097655C">
        <w:rPr>
          <w:rFonts w:ascii="Times New Roman" w:hAnsi="Times New Roman" w:cs="Times New Roman"/>
          <w:b w:val="0"/>
          <w:sz w:val="26"/>
          <w:szCs w:val="26"/>
        </w:rPr>
        <w:t>О</w:t>
      </w:r>
      <w:r w:rsidRPr="0097655C">
        <w:rPr>
          <w:rFonts w:ascii="Times New Roman" w:hAnsi="Times New Roman" w:cs="Times New Roman"/>
          <w:b w:val="0"/>
          <w:sz w:val="26"/>
          <w:szCs w:val="26"/>
        </w:rPr>
        <w:t>т</w:t>
      </w:r>
      <w:r w:rsidR="009765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7655C" w:rsidRPr="0097655C">
        <w:rPr>
          <w:rFonts w:ascii="Times New Roman" w:hAnsi="Times New Roman" w:cs="Times New Roman"/>
          <w:b w:val="0"/>
          <w:sz w:val="26"/>
          <w:szCs w:val="26"/>
          <w:u w:val="single"/>
        </w:rPr>
        <w:t>27.09.2024</w:t>
      </w:r>
      <w:r w:rsidRPr="0097655C">
        <w:rPr>
          <w:rFonts w:ascii="Times New Roman" w:hAnsi="Times New Roman" w:cs="Times New Roman"/>
          <w:b w:val="0"/>
          <w:sz w:val="26"/>
          <w:szCs w:val="26"/>
        </w:rPr>
        <w:t>№</w:t>
      </w:r>
      <w:r w:rsidR="009765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7655C" w:rsidRPr="0097655C">
        <w:rPr>
          <w:rFonts w:ascii="Times New Roman" w:hAnsi="Times New Roman" w:cs="Times New Roman"/>
          <w:b w:val="0"/>
          <w:sz w:val="26"/>
          <w:szCs w:val="26"/>
          <w:u w:val="single"/>
        </w:rPr>
        <w:t>1</w:t>
      </w:r>
      <w:r w:rsidR="0097655C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 </w:t>
      </w:r>
      <w:r w:rsidRPr="0097655C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</w:p>
    <w:p w:rsidR="00A311E3" w:rsidRDefault="00A311E3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11E3" w:rsidRDefault="00A311E3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11E3" w:rsidRDefault="007B2AC7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:rsidR="00A311E3" w:rsidRDefault="007B2AC7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комплекса процессных мероприятий</w:t>
      </w:r>
    </w:p>
    <w:p w:rsidR="00A311E3" w:rsidRDefault="007B2AC7">
      <w:pPr>
        <w:pStyle w:val="ConsPlusNonformat"/>
        <w:widowControl/>
        <w:spacing w:line="276" w:lineRule="auto"/>
        <w:ind w:right="-3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«Управление земельными ресурсами и регулирование земельных отношений в муниципальном образовании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округ»</w:t>
      </w:r>
    </w:p>
    <w:p w:rsidR="00A311E3" w:rsidRDefault="007B2AC7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(наименование)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Буркова Ж.А., начальник управления по имуществу и земельным отношениям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имуществу и земельным отношениям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(далее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и подпрограммой (при наличии)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ресурсами и регулирование земельных отношений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</w:tbl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3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0"/>
        <w:gridCol w:w="48"/>
        <w:gridCol w:w="5173"/>
        <w:gridCol w:w="20"/>
        <w:gridCol w:w="1275"/>
        <w:gridCol w:w="1080"/>
        <w:gridCol w:w="54"/>
        <w:gridCol w:w="714"/>
        <w:gridCol w:w="849"/>
        <w:gridCol w:w="994"/>
        <w:gridCol w:w="850"/>
        <w:gridCol w:w="851"/>
        <w:gridCol w:w="49"/>
        <w:gridCol w:w="769"/>
        <w:gridCol w:w="24"/>
        <w:gridCol w:w="1708"/>
      </w:tblGrid>
      <w:tr w:rsidR="00A311E3">
        <w:tc>
          <w:tcPr>
            <w:tcW w:w="850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1" w:type="dxa"/>
            <w:gridSpan w:val="3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</w:p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</w:p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2024 год</w:t>
            </w:r>
          </w:p>
        </w:tc>
        <w:tc>
          <w:tcPr>
            <w:tcW w:w="5100" w:type="dxa"/>
            <w:gridSpan w:val="8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A311E3">
        <w:tc>
          <w:tcPr>
            <w:tcW w:w="850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1" w:type="dxa"/>
            <w:gridSpan w:val="3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42" w:type="dxa"/>
            <w:gridSpan w:val="3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708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1E3"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3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2" w:type="dxa"/>
            <w:gridSpan w:val="3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8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11E3">
        <w:tc>
          <w:tcPr>
            <w:tcW w:w="15308" w:type="dxa"/>
            <w:gridSpan w:val="16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1: межевание и проведение кадастровых работ в отношении земельных участков, расположенных на территории округа, в целях исполнения функций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</w:tr>
      <w:tr w:rsidR="00A311E3"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41" w:type="dxa"/>
            <w:gridSpan w:val="3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осуществлен государственный кадастровый учет</w:t>
            </w:r>
          </w:p>
        </w:tc>
        <w:tc>
          <w:tcPr>
            <w:tcW w:w="127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</w:t>
            </w:r>
          </w:p>
        </w:tc>
        <w:tc>
          <w:tcPr>
            <w:tcW w:w="842" w:type="dxa"/>
            <w:gridSpan w:val="3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8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11E3">
        <w:tc>
          <w:tcPr>
            <w:tcW w:w="15308" w:type="dxa"/>
            <w:gridSpan w:val="16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проведение экспертизы и оценочных работ в отношении земельных участков, расположенных на них объектов движимого и недвижимого имущества, а также проведение оценки стоимости права на заключение договора о комплексном развитии территории</w:t>
            </w:r>
          </w:p>
        </w:tc>
      </w:tr>
      <w:tr w:rsidR="00A311E3">
        <w:trPr>
          <w:trHeight w:val="420"/>
        </w:trPr>
        <w:tc>
          <w:tcPr>
            <w:tcW w:w="89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7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объектов движимого, недвижимого имущества</w:t>
            </w:r>
          </w:p>
        </w:tc>
        <w:tc>
          <w:tcPr>
            <w:tcW w:w="1295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8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2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15308" w:type="dxa"/>
            <w:gridSpan w:val="16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проведение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</w:tr>
      <w:tr w:rsidR="00A311E3">
        <w:tc>
          <w:tcPr>
            <w:tcW w:w="89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7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изъятых земельных участков для муниципальных нужд, а также приобретенных в порядке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преимущественного права покупки земельных участков из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95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8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2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15308" w:type="dxa"/>
            <w:gridSpan w:val="16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изготовление и установка баннеров, плакатов, табличек для муниципальных нужд</w:t>
            </w:r>
          </w:p>
        </w:tc>
      </w:tr>
      <w:tr w:rsidR="00A311E3">
        <w:tc>
          <w:tcPr>
            <w:tcW w:w="89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7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изготовленных и размещенных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баннеров, плакатов, табличек</w:t>
            </w:r>
          </w:p>
        </w:tc>
        <w:tc>
          <w:tcPr>
            <w:tcW w:w="1295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8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8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32" w:type="dxa"/>
            <w:gridSpan w:val="2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(результаты) комплекса процессных мероприятий</w:t>
      </w:r>
    </w:p>
    <w:p w:rsidR="00A311E3" w:rsidRDefault="00A311E3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3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1"/>
        <w:gridCol w:w="3055"/>
        <w:gridCol w:w="1983"/>
        <w:gridCol w:w="1276"/>
        <w:gridCol w:w="2409"/>
        <w:gridCol w:w="850"/>
        <w:gridCol w:w="850"/>
        <w:gridCol w:w="850"/>
        <w:gridCol w:w="850"/>
        <w:gridCol w:w="850"/>
        <w:gridCol w:w="850"/>
        <w:gridCol w:w="885"/>
      </w:tblGrid>
      <w:tr w:rsidR="00A311E3">
        <w:tc>
          <w:tcPr>
            <w:tcW w:w="631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5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3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409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за 2024 год</w:t>
            </w:r>
          </w:p>
        </w:tc>
        <w:tc>
          <w:tcPr>
            <w:tcW w:w="5135" w:type="dxa"/>
            <w:gridSpan w:val="6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631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83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311E3">
        <w:trPr>
          <w:trHeight w:val="654"/>
        </w:trPr>
        <w:tc>
          <w:tcPr>
            <w:tcW w:w="15339" w:type="dxa"/>
            <w:gridSpan w:val="12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межевание и проведение кадастровых работ в отношении земельных участков, расположенных на территории округа, в целях исполнения функций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  <w:tr w:rsidR="00A311E3">
        <w:trPr>
          <w:trHeight w:val="654"/>
        </w:trPr>
        <w:tc>
          <w:tcPr>
            <w:tcW w:w="15339" w:type="dxa"/>
            <w:gridSpan w:val="12"/>
            <w:vMerge w:val="restart"/>
          </w:tcPr>
          <w:p w:rsidR="00A311E3" w:rsidRDefault="00A311E3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3416"/>
        </w:trPr>
        <w:tc>
          <w:tcPr>
            <w:tcW w:w="631" w:type="dxa"/>
          </w:tcPr>
          <w:p w:rsidR="00A311E3" w:rsidRDefault="007B2AC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55" w:type="dxa"/>
          </w:tcPr>
          <w:p w:rsidR="00A311E3" w:rsidRDefault="007B2AC7">
            <w:pPr>
              <w:pStyle w:val="ConsPlusNonformat"/>
              <w:widowControl/>
              <w:ind w:right="1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межевания земельных участков, расположенных на территории городского округа </w:t>
            </w:r>
          </w:p>
        </w:tc>
        <w:tc>
          <w:tcPr>
            <w:tcW w:w="1983" w:type="dxa"/>
          </w:tcPr>
          <w:p w:rsidR="00A311E3" w:rsidRDefault="007B2A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A311E3" w:rsidRDefault="00A311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по формированию земельных участков, постановка земельных участков на государственный кадастровый учет для дальнейшего их предоставления в установленном законом порядке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tabs>
                <w:tab w:val="left" w:pos="1026"/>
              </w:tabs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 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 </w:t>
            </w:r>
          </w:p>
        </w:tc>
        <w:tc>
          <w:tcPr>
            <w:tcW w:w="883" w:type="dxa"/>
          </w:tcPr>
          <w:p w:rsidR="00A311E3" w:rsidRDefault="007B2A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311E3">
        <w:tc>
          <w:tcPr>
            <w:tcW w:w="15339" w:type="dxa"/>
            <w:gridSpan w:val="12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проведение экспертизы и оценочных работ в отношении земельных участков, расположенных на них объектов движимого и недвижимого имущества, а также  проведение оценки стоимости права на заключение договора о комплексном развитии территории</w:t>
            </w:r>
          </w:p>
        </w:tc>
      </w:tr>
      <w:tr w:rsidR="00A311E3">
        <w:trPr>
          <w:trHeight w:val="4776"/>
        </w:trPr>
        <w:tc>
          <w:tcPr>
            <w:tcW w:w="631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55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экспертизы и оценочных работ в отношении земельных участков, объектов движимого и недвижимого имущества, а также проведения оценки стоимости права на заключение договора о комплексном развитии территории</w:t>
            </w:r>
          </w:p>
        </w:tc>
        <w:tc>
          <w:tcPr>
            <w:tcW w:w="19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оценочных работ земельных участков, объектов движимого и недвижимого имущества для определения рыночной стоимости таких объектов и их реализации в установленном законом порядке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11E3">
        <w:trPr>
          <w:trHeight w:val="629"/>
        </w:trPr>
        <w:tc>
          <w:tcPr>
            <w:tcW w:w="15339" w:type="dxa"/>
            <w:gridSpan w:val="12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 проведение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</w:tr>
      <w:tr w:rsidR="00A311E3">
        <w:trPr>
          <w:trHeight w:val="992"/>
        </w:trPr>
        <w:tc>
          <w:tcPr>
            <w:tcW w:w="631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55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правообладателям за земельные участки, изымаемые для муниципальных нужд  </w:t>
            </w:r>
          </w:p>
        </w:tc>
        <w:tc>
          <w:tcPr>
            <w:tcW w:w="19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земельных участков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преимущественно-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праву покупки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в порядке, установленном 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Федеральный закон от 24 июля 2002 г. № 101-ФЗ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«Об обороте земель сельскохозяйственного назначения»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11E3">
        <w:tc>
          <w:tcPr>
            <w:tcW w:w="15339" w:type="dxa"/>
            <w:gridSpan w:val="12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изготовление и установка баннеров, плакатов, табличек для муниципальных нужд</w:t>
            </w:r>
          </w:p>
        </w:tc>
      </w:tr>
      <w:tr w:rsidR="00A311E3">
        <w:tc>
          <w:tcPr>
            <w:tcW w:w="631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55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баннеров, плакатов, табличек для муниципальных нужд</w:t>
            </w:r>
          </w:p>
        </w:tc>
        <w:tc>
          <w:tcPr>
            <w:tcW w:w="19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контрактов по выполнению работ на изготовление и установку баннеров, плакатов, табличек для муниципальных нужд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3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311E3" w:rsidRDefault="00A311E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4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27"/>
        <w:gridCol w:w="1184"/>
        <w:gridCol w:w="1381"/>
        <w:gridCol w:w="1270"/>
        <w:gridCol w:w="1270"/>
        <w:gridCol w:w="1128"/>
        <w:gridCol w:w="987"/>
        <w:gridCol w:w="283"/>
        <w:gridCol w:w="987"/>
        <w:gridCol w:w="216"/>
        <w:gridCol w:w="2115"/>
      </w:tblGrid>
      <w:tr w:rsidR="00A311E3">
        <w:tc>
          <w:tcPr>
            <w:tcW w:w="4627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184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637" w:type="dxa"/>
            <w:gridSpan w:val="9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A311E3">
        <w:tc>
          <w:tcPr>
            <w:tcW w:w="4627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03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15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11E3">
        <w:trPr>
          <w:trHeight w:val="317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межевание и проведение кадастровых работ в отношении земельных участков, расположенных на территории округа, в целях исполнения функций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  <w:tr w:rsidR="00A311E3">
        <w:trPr>
          <w:trHeight w:val="317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межевания земельных участков, расположенных на территории городского округа</w:t>
            </w:r>
          </w:p>
        </w:tc>
      </w:tr>
      <w:tr w:rsidR="00A311E3">
        <w:trPr>
          <w:trHeight w:val="551"/>
        </w:trPr>
        <w:tc>
          <w:tcPr>
            <w:tcW w:w="4627" w:type="dxa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2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8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331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</w:tr>
      <w:tr w:rsidR="00A311E3">
        <w:trPr>
          <w:trHeight w:val="656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проведение экспертизы и оценочных работ в отношении земельных участков, расположенных на них объектов движимого и недвижимого имущества, а также  проведение оценки стоимости права на заключение договора о комплексном развитии территории</w:t>
            </w:r>
          </w:p>
        </w:tc>
      </w:tr>
      <w:tr w:rsidR="00A311E3">
        <w:trPr>
          <w:trHeight w:val="656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экспертизы и оценочных работ в отношении земельных участков, объектов движимого и недвижимого имущества, а также проведения оценки стоимости права на заключение договора о комплексном развитии территории</w:t>
            </w:r>
          </w:p>
        </w:tc>
      </w:tr>
      <w:tr w:rsidR="00A311E3">
        <w:trPr>
          <w:trHeight w:val="415"/>
        </w:trPr>
        <w:tc>
          <w:tcPr>
            <w:tcW w:w="4627" w:type="dxa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1381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2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8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331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311E3">
        <w:trPr>
          <w:trHeight w:val="699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проведение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</w:tr>
      <w:tr w:rsidR="00A311E3">
        <w:trPr>
          <w:trHeight w:val="385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правообладателям за земельные участки, изымаемые для муниципальных нужд </w:t>
            </w:r>
          </w:p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385"/>
        </w:trPr>
        <w:tc>
          <w:tcPr>
            <w:tcW w:w="4627" w:type="dxa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1381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2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8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331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311E3">
        <w:trPr>
          <w:trHeight w:val="415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изготовление и установка баннеров, плакатов, табличек для муниципальных нужд</w:t>
            </w:r>
          </w:p>
        </w:tc>
      </w:tr>
      <w:tr w:rsidR="00A311E3">
        <w:trPr>
          <w:trHeight w:val="415"/>
        </w:trPr>
        <w:tc>
          <w:tcPr>
            <w:tcW w:w="15448" w:type="dxa"/>
            <w:gridSpan w:val="11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баннеров, плакатов, табличек для муниципальных нужд</w:t>
            </w:r>
          </w:p>
        </w:tc>
      </w:tr>
      <w:tr w:rsidR="00A311E3">
        <w:trPr>
          <w:trHeight w:val="415"/>
        </w:trPr>
        <w:tc>
          <w:tcPr>
            <w:tcW w:w="4627" w:type="dxa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1381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0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2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8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2331" w:type="dxa"/>
            <w:gridSpan w:val="2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311E3">
        <w:tc>
          <w:tcPr>
            <w:tcW w:w="4627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 на реализацию комплекса процессных мероприятий проекта, в т. ч. местный бюджет</w:t>
            </w:r>
          </w:p>
        </w:tc>
        <w:tc>
          <w:tcPr>
            <w:tcW w:w="1184" w:type="dxa"/>
          </w:tcPr>
          <w:p w:rsidR="00A311E3" w:rsidRDefault="00A311E3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381" w:type="dxa"/>
          </w:tcPr>
          <w:p w:rsidR="00A311E3" w:rsidRDefault="007B2AC7" w:rsidP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1150,00</w:t>
            </w:r>
          </w:p>
        </w:tc>
        <w:tc>
          <w:tcPr>
            <w:tcW w:w="1270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 350,00</w:t>
            </w:r>
          </w:p>
        </w:tc>
        <w:tc>
          <w:tcPr>
            <w:tcW w:w="1270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 350,00</w:t>
            </w:r>
          </w:p>
        </w:tc>
        <w:tc>
          <w:tcPr>
            <w:tcW w:w="1128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350,00</w:t>
            </w:r>
          </w:p>
        </w:tc>
        <w:tc>
          <w:tcPr>
            <w:tcW w:w="987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350,00</w:t>
            </w:r>
          </w:p>
        </w:tc>
        <w:tc>
          <w:tcPr>
            <w:tcW w:w="1270" w:type="dxa"/>
            <w:gridSpan w:val="2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350,00</w:t>
            </w:r>
          </w:p>
        </w:tc>
        <w:tc>
          <w:tcPr>
            <w:tcW w:w="2331" w:type="dxa"/>
            <w:gridSpan w:val="2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2900,00</w:t>
            </w:r>
          </w:p>
        </w:tc>
      </w:tr>
    </w:tbl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A311E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 в текущем году</w:t>
      </w:r>
    </w:p>
    <w:p w:rsidR="00A311E3" w:rsidRDefault="00A311E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Ind w:w="250" w:type="dxa"/>
        <w:tblLook w:val="04A0" w:firstRow="1" w:lastRow="0" w:firstColumn="1" w:lastColumn="0" w:noHBand="0" w:noVBand="1"/>
      </w:tblPr>
      <w:tblGrid>
        <w:gridCol w:w="7938"/>
        <w:gridCol w:w="2524"/>
        <w:gridCol w:w="2295"/>
        <w:gridCol w:w="2694"/>
      </w:tblGrid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295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311E3">
        <w:trPr>
          <w:trHeight w:val="602"/>
        </w:trPr>
        <w:tc>
          <w:tcPr>
            <w:tcW w:w="15451" w:type="dxa"/>
            <w:gridSpan w:val="4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межевание и проведение кадастровых работ в отношении земельных участков, расположенных на территории округа, в целях исполнения функций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  <w:tr w:rsidR="00A311E3">
        <w:tc>
          <w:tcPr>
            <w:tcW w:w="7938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межевания земельных участков, расположенных на территории городского округа  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20.02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до 02.05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31.12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269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закупок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работ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</w:tr>
      <w:tr w:rsidR="00A311E3">
        <w:tc>
          <w:tcPr>
            <w:tcW w:w="15451" w:type="dxa"/>
            <w:gridSpan w:val="4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проведение экспертизы и оценочных работ в отношении земельных участков, расположенных на них объектов движимого и недвижимого имущества, а также  проведение оценки стоимости права на заключение договора о комплексном развитии территории</w:t>
            </w:r>
          </w:p>
        </w:tc>
      </w:tr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экспертизы и оценочных работ в отношении земельных участков, объектов движимого и недвижимого имущества, а также проведения оценки стоимости права на заключение договора о комплексном развитии территории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2791"/>
        </w:trPr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Контрольные точки:  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20.02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02.05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31.12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269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закупок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работ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</w:tr>
      <w:tr w:rsidR="00A311E3">
        <w:tc>
          <w:tcPr>
            <w:tcW w:w="15451" w:type="dxa"/>
            <w:gridSpan w:val="4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проведение мероприятий по выкупу земельных участков сельскохозяйственного назначения и изъятию земельных участков для муниципальных нужд</w:t>
            </w:r>
          </w:p>
        </w:tc>
      </w:tr>
      <w:tr w:rsidR="00A311E3">
        <w:trPr>
          <w:trHeight w:val="681"/>
        </w:trPr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правообладателям за земельные участки, изымаемые для муниципальных нужд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Документ, устанавливающий условия осуществления выплат (в том числе размер и получателей), утвержден/принят.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Выплаты осуществлены.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30.11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31.12 </w:t>
            </w: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269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Платежный документ</w:t>
            </w:r>
          </w:p>
        </w:tc>
      </w:tr>
      <w:tr w:rsidR="00A311E3">
        <w:tc>
          <w:tcPr>
            <w:tcW w:w="15451" w:type="dxa"/>
            <w:gridSpan w:val="4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изготовление и установка баннеров, плакатов, табличек для муниципальных нужд</w:t>
            </w:r>
          </w:p>
        </w:tc>
      </w:tr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баннеров, плакатов, табличек для муниципальных нужд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793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2524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20.02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02.05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31.12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2694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закупок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работ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</w:tr>
    </w:tbl>
    <w:p w:rsidR="00A311E3" w:rsidRDefault="007B2AC7">
      <w:pPr>
        <w:pStyle w:val="ConsPlusNonformat"/>
        <w:ind w:left="6096"/>
        <w:jc w:val="center"/>
        <w:rPr>
          <w:rFonts w:ascii="Times New Roman" w:hAnsi="Times New Roman" w:cs="Times New Roman"/>
          <w:sz w:val="26"/>
          <w:szCs w:val="26"/>
        </w:rPr>
        <w:sectPr w:rsidR="00A311E3">
          <w:headerReference w:type="default" r:id="rId9"/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>Протоколом управляющего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совета муниципальной программы 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«Управление земельными ресурсами и 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регулирование земельных отношений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1E3" w:rsidRDefault="007B2AC7">
      <w:pPr>
        <w:pStyle w:val="ConsPlusNonformat"/>
        <w:ind w:left="6096"/>
        <w:jc w:val="right"/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округ»</w:t>
      </w:r>
    </w:p>
    <w:p w:rsidR="00A311E3" w:rsidRDefault="007B2AC7">
      <w:pPr>
        <w:pStyle w:val="ConsPlusNonformat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r w:rsidR="00FB015F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FB015F" w:rsidRPr="0097655C">
        <w:rPr>
          <w:rFonts w:ascii="Times New Roman" w:hAnsi="Times New Roman" w:cs="Times New Roman"/>
          <w:sz w:val="26"/>
          <w:szCs w:val="26"/>
        </w:rPr>
        <w:t>От</w:t>
      </w:r>
      <w:r w:rsidR="00FB015F">
        <w:rPr>
          <w:rFonts w:ascii="Times New Roman" w:hAnsi="Times New Roman" w:cs="Times New Roman"/>
          <w:sz w:val="26"/>
          <w:szCs w:val="26"/>
        </w:rPr>
        <w:t xml:space="preserve"> </w:t>
      </w:r>
      <w:r w:rsidR="00FB015F" w:rsidRPr="0097655C">
        <w:rPr>
          <w:rFonts w:ascii="Times New Roman" w:hAnsi="Times New Roman" w:cs="Times New Roman"/>
          <w:sz w:val="26"/>
          <w:szCs w:val="26"/>
          <w:u w:val="single"/>
        </w:rPr>
        <w:t>27.09.2024</w:t>
      </w:r>
      <w:r w:rsidR="00FB015F" w:rsidRPr="0097655C">
        <w:rPr>
          <w:rFonts w:ascii="Times New Roman" w:hAnsi="Times New Roman" w:cs="Times New Roman"/>
          <w:sz w:val="26"/>
          <w:szCs w:val="26"/>
        </w:rPr>
        <w:t>№</w:t>
      </w:r>
      <w:r w:rsidR="00FB015F">
        <w:rPr>
          <w:rFonts w:ascii="Times New Roman" w:hAnsi="Times New Roman" w:cs="Times New Roman"/>
          <w:sz w:val="26"/>
          <w:szCs w:val="26"/>
        </w:rPr>
        <w:t xml:space="preserve"> </w:t>
      </w:r>
      <w:r w:rsidR="00FB015F" w:rsidRPr="0097655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FB015F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FB015F" w:rsidRPr="0097655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</w:p>
    <w:p w:rsidR="00A311E3" w:rsidRDefault="00A311E3">
      <w:pPr>
        <w:pStyle w:val="ConsPlusTitle"/>
        <w:widowControl/>
        <w:spacing w:line="276" w:lineRule="auto"/>
        <w:ind w:right="111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11E3" w:rsidRDefault="007B2AC7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:rsidR="00A311E3" w:rsidRDefault="007B2AC7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комплекса процессных мероприятий</w:t>
      </w:r>
    </w:p>
    <w:p w:rsidR="00A311E3" w:rsidRDefault="007B2AC7">
      <w:pPr>
        <w:pStyle w:val="ConsPlusNonformat"/>
        <w:widowControl/>
        <w:spacing w:line="276" w:lineRule="auto"/>
        <w:ind w:right="-31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«Проведение комплексных кадастровых работ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округ»</w:t>
      </w:r>
    </w:p>
    <w:p w:rsidR="00A311E3" w:rsidRDefault="007B2AC7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(наименование)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4"/>
        </w:numPr>
        <w:tabs>
          <w:tab w:val="left" w:pos="567"/>
        </w:tabs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Буркова Ж.А., начальник управления по имуществу и земельным отношениям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имуществу и земельным отношениям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(далее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11E3">
        <w:tc>
          <w:tcPr>
            <w:tcW w:w="5528" w:type="dxa"/>
          </w:tcPr>
          <w:p w:rsidR="00A311E3" w:rsidRDefault="007B2AC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и подпрограммой (при наличии)</w:t>
            </w:r>
          </w:p>
        </w:tc>
        <w:tc>
          <w:tcPr>
            <w:tcW w:w="978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ресурсами и регулирование земельных отношений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</w:tbl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A311E3" w:rsidRDefault="007B2AC7">
      <w:pPr>
        <w:pStyle w:val="ConsPlusNonformat"/>
        <w:widowControl/>
        <w:numPr>
          <w:ilvl w:val="0"/>
          <w:numId w:val="14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A311E3" w:rsidRDefault="00A311E3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53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5386"/>
        <w:gridCol w:w="1275"/>
        <w:gridCol w:w="1135"/>
        <w:gridCol w:w="709"/>
        <w:gridCol w:w="850"/>
        <w:gridCol w:w="851"/>
        <w:gridCol w:w="850"/>
        <w:gridCol w:w="851"/>
        <w:gridCol w:w="850"/>
        <w:gridCol w:w="1842"/>
      </w:tblGrid>
      <w:tr w:rsidR="00A311E3">
        <w:tc>
          <w:tcPr>
            <w:tcW w:w="709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6" w:type="dxa"/>
            <w:vMerge w:val="restart"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за 2024 год</w:t>
            </w:r>
          </w:p>
        </w:tc>
        <w:tc>
          <w:tcPr>
            <w:tcW w:w="4961" w:type="dxa"/>
            <w:gridSpan w:val="6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A311E3">
        <w:trPr>
          <w:trHeight w:val="555"/>
        </w:trPr>
        <w:tc>
          <w:tcPr>
            <w:tcW w:w="709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42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1E3">
        <w:tc>
          <w:tcPr>
            <w:tcW w:w="70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11E3">
        <w:tc>
          <w:tcPr>
            <w:tcW w:w="15308" w:type="dxa"/>
            <w:gridSpan w:val="11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1: проведение комплексных кадастровых работ в отношении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</w:t>
            </w:r>
          </w:p>
        </w:tc>
      </w:tr>
      <w:tr w:rsidR="00A311E3">
        <w:tc>
          <w:tcPr>
            <w:tcW w:w="70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6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карта-планов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выполнения комплексных кадастровых работ</w:t>
            </w:r>
          </w:p>
        </w:tc>
        <w:tc>
          <w:tcPr>
            <w:tcW w:w="127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5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</w:tr>
    </w:tbl>
    <w:p w:rsidR="00A311E3" w:rsidRDefault="007B2AC7">
      <w:pPr>
        <w:pStyle w:val="ConsPlusNonformat"/>
        <w:widowControl/>
        <w:numPr>
          <w:ilvl w:val="0"/>
          <w:numId w:val="14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311E3" w:rsidRDefault="00A311E3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3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0"/>
        <w:gridCol w:w="2629"/>
        <w:gridCol w:w="1842"/>
        <w:gridCol w:w="1560"/>
        <w:gridCol w:w="2267"/>
        <w:gridCol w:w="1276"/>
        <w:gridCol w:w="850"/>
        <w:gridCol w:w="850"/>
        <w:gridCol w:w="850"/>
        <w:gridCol w:w="850"/>
        <w:gridCol w:w="851"/>
        <w:gridCol w:w="918"/>
      </w:tblGrid>
      <w:tr w:rsidR="00A311E3">
        <w:tc>
          <w:tcPr>
            <w:tcW w:w="631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29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560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267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за 2024 год</w:t>
            </w:r>
          </w:p>
        </w:tc>
        <w:tc>
          <w:tcPr>
            <w:tcW w:w="5169" w:type="dxa"/>
            <w:gridSpan w:val="6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658"/>
        </w:trPr>
        <w:tc>
          <w:tcPr>
            <w:tcW w:w="631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9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7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311E3">
        <w:tc>
          <w:tcPr>
            <w:tcW w:w="14456" w:type="dxa"/>
            <w:gridSpan w:val="11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проведение комплексных кадастровых работ в отношении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</w:t>
            </w:r>
          </w:p>
        </w:tc>
        <w:tc>
          <w:tcPr>
            <w:tcW w:w="917" w:type="dxa"/>
            <w:vAlign w:val="center"/>
          </w:tcPr>
          <w:p w:rsidR="00A311E3" w:rsidRDefault="00A311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2293"/>
        </w:trPr>
        <w:tc>
          <w:tcPr>
            <w:tcW w:w="631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29" w:type="dxa"/>
            <w:vAlign w:val="center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комплексных кадастровых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в отношении определенных кадастровых кварталов </w:t>
            </w:r>
          </w:p>
        </w:tc>
        <w:tc>
          <w:tcPr>
            <w:tcW w:w="1842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1E3" w:rsidRDefault="00A311E3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A311E3" w:rsidRDefault="007B2AC7">
            <w:pPr>
              <w:pStyle w:val="ConsPlusNonformat"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карта-планов,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выполнения комплексных кадастровых работ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" w:type="dxa"/>
          </w:tcPr>
          <w:p w:rsidR="00A311E3" w:rsidRDefault="007B2A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311E3" w:rsidRDefault="007B2AC7">
      <w:pPr>
        <w:pStyle w:val="ConsPlusNonformat"/>
        <w:widowControl/>
        <w:numPr>
          <w:ilvl w:val="0"/>
          <w:numId w:val="14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обеспечение комплекса процессных мероприятий</w:t>
      </w:r>
    </w:p>
    <w:p w:rsidR="00A311E3" w:rsidRDefault="00A311E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53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77"/>
        <w:gridCol w:w="1418"/>
        <w:gridCol w:w="1417"/>
        <w:gridCol w:w="1418"/>
        <w:gridCol w:w="1415"/>
        <w:gridCol w:w="1276"/>
        <w:gridCol w:w="1843"/>
        <w:gridCol w:w="1843"/>
      </w:tblGrid>
      <w:tr w:rsidR="00A311E3">
        <w:tc>
          <w:tcPr>
            <w:tcW w:w="4678" w:type="dxa"/>
            <w:vMerge w:val="restart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629" w:type="dxa"/>
            <w:gridSpan w:val="7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A311E3">
        <w:tc>
          <w:tcPr>
            <w:tcW w:w="4678" w:type="dxa"/>
            <w:vMerge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5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11E3">
        <w:trPr>
          <w:trHeight w:val="317"/>
        </w:trPr>
        <w:tc>
          <w:tcPr>
            <w:tcW w:w="15307" w:type="dxa"/>
            <w:gridSpan w:val="8"/>
            <w:vMerge w:val="restart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проведение комплексных кадастровых работ в отношении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</w:t>
            </w:r>
          </w:p>
        </w:tc>
      </w:tr>
      <w:tr w:rsidR="00A311E3">
        <w:trPr>
          <w:trHeight w:val="1115"/>
        </w:trPr>
        <w:tc>
          <w:tcPr>
            <w:tcW w:w="467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комплексных кадастровых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в отношении определенных кадастровых кварталов</w:t>
            </w:r>
          </w:p>
        </w:tc>
        <w:tc>
          <w:tcPr>
            <w:tcW w:w="1418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311E3" w:rsidRDefault="00A311E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rPr>
          <w:trHeight w:val="415"/>
        </w:trPr>
        <w:tc>
          <w:tcPr>
            <w:tcW w:w="467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5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11E3">
        <w:trPr>
          <w:trHeight w:val="415"/>
        </w:trPr>
        <w:tc>
          <w:tcPr>
            <w:tcW w:w="467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5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11E3">
        <w:trPr>
          <w:trHeight w:val="415"/>
        </w:trPr>
        <w:tc>
          <w:tcPr>
            <w:tcW w:w="4678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5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43" w:type="dxa"/>
          </w:tcPr>
          <w:p w:rsidR="00A311E3" w:rsidRDefault="007B2AC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311E3">
        <w:tc>
          <w:tcPr>
            <w:tcW w:w="4678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 на реализацию комплекса процессных мероприятий проекта, в т. ч. местный бюджет </w:t>
            </w:r>
          </w:p>
        </w:tc>
        <w:tc>
          <w:tcPr>
            <w:tcW w:w="1418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100,00</w:t>
            </w:r>
          </w:p>
        </w:tc>
        <w:tc>
          <w:tcPr>
            <w:tcW w:w="1417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100,00</w:t>
            </w:r>
          </w:p>
        </w:tc>
        <w:tc>
          <w:tcPr>
            <w:tcW w:w="1418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100,00</w:t>
            </w:r>
          </w:p>
        </w:tc>
        <w:tc>
          <w:tcPr>
            <w:tcW w:w="1415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 100,00</w:t>
            </w:r>
          </w:p>
        </w:tc>
        <w:tc>
          <w:tcPr>
            <w:tcW w:w="1276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100,00</w:t>
            </w:r>
          </w:p>
        </w:tc>
        <w:tc>
          <w:tcPr>
            <w:tcW w:w="1843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100,00</w:t>
            </w:r>
          </w:p>
        </w:tc>
        <w:tc>
          <w:tcPr>
            <w:tcW w:w="1843" w:type="dxa"/>
          </w:tcPr>
          <w:p w:rsidR="00A311E3" w:rsidRDefault="007B2AC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600,00</w:t>
            </w:r>
          </w:p>
        </w:tc>
      </w:tr>
    </w:tbl>
    <w:p w:rsidR="00A311E3" w:rsidRDefault="007B2AC7">
      <w:pPr>
        <w:pStyle w:val="ConsPlusNonformat"/>
        <w:widowControl/>
        <w:numPr>
          <w:ilvl w:val="0"/>
          <w:numId w:val="14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реализации комплекса процессных мероприятий в текущем году</w:t>
      </w:r>
    </w:p>
    <w:p w:rsidR="00A311E3" w:rsidRDefault="00A311E3">
      <w:pPr>
        <w:pStyle w:val="ConsPlusNonformat"/>
        <w:widowControl/>
        <w:spacing w:line="276" w:lineRule="auto"/>
        <w:ind w:left="502" w:right="111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653"/>
        <w:gridCol w:w="2409"/>
        <w:gridCol w:w="2126"/>
        <w:gridCol w:w="3123"/>
      </w:tblGrid>
      <w:tr w:rsidR="00A311E3">
        <w:tc>
          <w:tcPr>
            <w:tcW w:w="7653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126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22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311E3">
        <w:tc>
          <w:tcPr>
            <w:tcW w:w="15311" w:type="dxa"/>
            <w:gridSpan w:val="4"/>
          </w:tcPr>
          <w:p w:rsidR="00A311E3" w:rsidRDefault="007B2AC7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1: проведение комплексных кадастровых работ в отношении земельных участков, зданий, сооружений, объектов незавершенного строительства, мест общего пользования, расположенных на территории кадастрового квартала</w:t>
            </w:r>
          </w:p>
        </w:tc>
      </w:tr>
      <w:tr w:rsidR="00A311E3">
        <w:tc>
          <w:tcPr>
            <w:tcW w:w="7653" w:type="dxa"/>
          </w:tcPr>
          <w:p w:rsidR="00A311E3" w:rsidRDefault="007B2AC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комплексных кадастровых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в отношении определенных кадастровых кварталов</w:t>
            </w:r>
          </w:p>
        </w:tc>
        <w:tc>
          <w:tcPr>
            <w:tcW w:w="2409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E3">
        <w:tc>
          <w:tcPr>
            <w:tcW w:w="7653" w:type="dxa"/>
          </w:tcPr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точки:  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  <w:p w:rsidR="00A311E3" w:rsidRDefault="007B2A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2409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до 20.02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02.05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20.12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31.12  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УИиЗО</w:t>
            </w:r>
            <w:proofErr w:type="spellEnd"/>
          </w:p>
        </w:tc>
        <w:tc>
          <w:tcPr>
            <w:tcW w:w="3122" w:type="dxa"/>
          </w:tcPr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закупок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работ</w:t>
            </w:r>
          </w:p>
          <w:p w:rsidR="00A311E3" w:rsidRDefault="00A311E3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E3" w:rsidRDefault="007B2AC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</w:tr>
    </w:tbl>
    <w:p w:rsidR="00A311E3" w:rsidRDefault="00A311E3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8"/>
          <w:szCs w:val="28"/>
        </w:rPr>
      </w:pPr>
    </w:p>
    <w:p w:rsidR="00A311E3" w:rsidRDefault="00A311E3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8"/>
          <w:szCs w:val="28"/>
        </w:rPr>
      </w:pPr>
    </w:p>
    <w:p w:rsidR="00A311E3" w:rsidRDefault="00A311E3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11E3" w:rsidRDefault="00A311E3">
      <w:pPr>
        <w:pStyle w:val="ConsPlusTitle"/>
        <w:widowControl/>
        <w:spacing w:line="276" w:lineRule="auto"/>
        <w:ind w:right="111"/>
        <w:rPr>
          <w:rFonts w:ascii="Times New Roman" w:hAnsi="Times New Roman" w:cs="Times New Roman"/>
          <w:b w:val="0"/>
          <w:sz w:val="26"/>
          <w:szCs w:val="26"/>
        </w:rPr>
      </w:pPr>
    </w:p>
    <w:sectPr w:rsidR="00A311E3">
      <w:pgSz w:w="16838" w:h="11906" w:orient="landscape"/>
      <w:pgMar w:top="567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E3" w:rsidRDefault="007B2AC7">
      <w:r>
        <w:separator/>
      </w:r>
    </w:p>
  </w:endnote>
  <w:endnote w:type="continuationSeparator" w:id="0">
    <w:p w:rsidR="00A311E3" w:rsidRDefault="007B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E3" w:rsidRDefault="007B2AC7">
      <w:r>
        <w:separator/>
      </w:r>
    </w:p>
  </w:footnote>
  <w:footnote w:type="continuationSeparator" w:id="0">
    <w:p w:rsidR="00A311E3" w:rsidRDefault="007B2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A311E3" w:rsidRDefault="007B2AC7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15F">
          <w:rPr>
            <w:noProof/>
          </w:rPr>
          <w:t>7</w:t>
        </w:r>
        <w:r>
          <w:fldChar w:fldCharType="end"/>
        </w:r>
      </w:p>
    </w:sdtContent>
  </w:sdt>
  <w:p w:rsidR="00A311E3" w:rsidRDefault="00A311E3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740"/>
    <w:multiLevelType w:val="hybridMultilevel"/>
    <w:tmpl w:val="03FAD694"/>
    <w:lvl w:ilvl="0" w:tplc="879C0CF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BE764580">
      <w:start w:val="1"/>
      <w:numFmt w:val="lowerLetter"/>
      <w:lvlText w:val="%2."/>
      <w:lvlJc w:val="left"/>
      <w:pPr>
        <w:ind w:left="1582" w:hanging="360"/>
      </w:pPr>
    </w:lvl>
    <w:lvl w:ilvl="2" w:tplc="A86E245E">
      <w:start w:val="1"/>
      <w:numFmt w:val="lowerRoman"/>
      <w:lvlText w:val="%3."/>
      <w:lvlJc w:val="right"/>
      <w:pPr>
        <w:ind w:left="2302" w:hanging="180"/>
      </w:pPr>
    </w:lvl>
    <w:lvl w:ilvl="3" w:tplc="750838CC">
      <w:start w:val="1"/>
      <w:numFmt w:val="decimal"/>
      <w:lvlText w:val="%4."/>
      <w:lvlJc w:val="left"/>
      <w:pPr>
        <w:ind w:left="3022" w:hanging="360"/>
      </w:pPr>
    </w:lvl>
    <w:lvl w:ilvl="4" w:tplc="5EF4293E">
      <w:start w:val="1"/>
      <w:numFmt w:val="lowerLetter"/>
      <w:lvlText w:val="%5."/>
      <w:lvlJc w:val="left"/>
      <w:pPr>
        <w:ind w:left="3742" w:hanging="360"/>
      </w:pPr>
    </w:lvl>
    <w:lvl w:ilvl="5" w:tplc="9822EF76">
      <w:start w:val="1"/>
      <w:numFmt w:val="lowerRoman"/>
      <w:lvlText w:val="%6."/>
      <w:lvlJc w:val="right"/>
      <w:pPr>
        <w:ind w:left="4462" w:hanging="180"/>
      </w:pPr>
    </w:lvl>
    <w:lvl w:ilvl="6" w:tplc="1CEABEF8">
      <w:start w:val="1"/>
      <w:numFmt w:val="decimal"/>
      <w:lvlText w:val="%7."/>
      <w:lvlJc w:val="left"/>
      <w:pPr>
        <w:ind w:left="5182" w:hanging="360"/>
      </w:pPr>
    </w:lvl>
    <w:lvl w:ilvl="7" w:tplc="E848D030">
      <w:start w:val="1"/>
      <w:numFmt w:val="lowerLetter"/>
      <w:lvlText w:val="%8."/>
      <w:lvlJc w:val="left"/>
      <w:pPr>
        <w:ind w:left="5902" w:hanging="360"/>
      </w:pPr>
    </w:lvl>
    <w:lvl w:ilvl="8" w:tplc="4E625406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D824C4"/>
    <w:multiLevelType w:val="multilevel"/>
    <w:tmpl w:val="20E444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2">
    <w:nsid w:val="13CB1853"/>
    <w:multiLevelType w:val="hybridMultilevel"/>
    <w:tmpl w:val="B83EC84C"/>
    <w:lvl w:ilvl="0" w:tplc="8CA0666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1494CE7E">
      <w:start w:val="1"/>
      <w:numFmt w:val="lowerLetter"/>
      <w:lvlText w:val="%2."/>
      <w:lvlJc w:val="left"/>
      <w:pPr>
        <w:ind w:left="1582" w:hanging="360"/>
      </w:pPr>
    </w:lvl>
    <w:lvl w:ilvl="2" w:tplc="2E667F38">
      <w:start w:val="1"/>
      <w:numFmt w:val="lowerRoman"/>
      <w:lvlText w:val="%3."/>
      <w:lvlJc w:val="right"/>
      <w:pPr>
        <w:ind w:left="2302" w:hanging="180"/>
      </w:pPr>
    </w:lvl>
    <w:lvl w:ilvl="3" w:tplc="199CF6DE">
      <w:start w:val="1"/>
      <w:numFmt w:val="decimal"/>
      <w:lvlText w:val="%4."/>
      <w:lvlJc w:val="left"/>
      <w:pPr>
        <w:ind w:left="3022" w:hanging="360"/>
      </w:pPr>
    </w:lvl>
    <w:lvl w:ilvl="4" w:tplc="40D6B820">
      <w:start w:val="1"/>
      <w:numFmt w:val="lowerLetter"/>
      <w:lvlText w:val="%5."/>
      <w:lvlJc w:val="left"/>
      <w:pPr>
        <w:ind w:left="3742" w:hanging="360"/>
      </w:pPr>
    </w:lvl>
    <w:lvl w:ilvl="5" w:tplc="1A465FD0">
      <w:start w:val="1"/>
      <w:numFmt w:val="lowerRoman"/>
      <w:lvlText w:val="%6."/>
      <w:lvlJc w:val="right"/>
      <w:pPr>
        <w:ind w:left="4462" w:hanging="180"/>
      </w:pPr>
    </w:lvl>
    <w:lvl w:ilvl="6" w:tplc="31A4E006">
      <w:start w:val="1"/>
      <w:numFmt w:val="decimal"/>
      <w:lvlText w:val="%7."/>
      <w:lvlJc w:val="left"/>
      <w:pPr>
        <w:ind w:left="5182" w:hanging="360"/>
      </w:pPr>
    </w:lvl>
    <w:lvl w:ilvl="7" w:tplc="E44E2434">
      <w:start w:val="1"/>
      <w:numFmt w:val="lowerLetter"/>
      <w:lvlText w:val="%8."/>
      <w:lvlJc w:val="left"/>
      <w:pPr>
        <w:ind w:left="5902" w:hanging="360"/>
      </w:pPr>
    </w:lvl>
    <w:lvl w:ilvl="8" w:tplc="603EA556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4847830"/>
    <w:multiLevelType w:val="hybridMultilevel"/>
    <w:tmpl w:val="1EDC647C"/>
    <w:lvl w:ilvl="0" w:tplc="40A449A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25080634">
      <w:start w:val="1"/>
      <w:numFmt w:val="lowerLetter"/>
      <w:lvlText w:val="%2."/>
      <w:lvlJc w:val="left"/>
      <w:pPr>
        <w:ind w:left="1582" w:hanging="360"/>
      </w:pPr>
    </w:lvl>
    <w:lvl w:ilvl="2" w:tplc="44108456">
      <w:start w:val="1"/>
      <w:numFmt w:val="lowerRoman"/>
      <w:lvlText w:val="%3."/>
      <w:lvlJc w:val="right"/>
      <w:pPr>
        <w:ind w:left="2302" w:hanging="180"/>
      </w:pPr>
    </w:lvl>
    <w:lvl w:ilvl="3" w:tplc="377AA5A2">
      <w:start w:val="1"/>
      <w:numFmt w:val="decimal"/>
      <w:lvlText w:val="%4."/>
      <w:lvlJc w:val="left"/>
      <w:pPr>
        <w:ind w:left="3022" w:hanging="360"/>
      </w:pPr>
    </w:lvl>
    <w:lvl w:ilvl="4" w:tplc="AD481EBE">
      <w:start w:val="1"/>
      <w:numFmt w:val="lowerLetter"/>
      <w:lvlText w:val="%5."/>
      <w:lvlJc w:val="left"/>
      <w:pPr>
        <w:ind w:left="3742" w:hanging="360"/>
      </w:pPr>
    </w:lvl>
    <w:lvl w:ilvl="5" w:tplc="B268B54E">
      <w:start w:val="1"/>
      <w:numFmt w:val="lowerRoman"/>
      <w:lvlText w:val="%6."/>
      <w:lvlJc w:val="right"/>
      <w:pPr>
        <w:ind w:left="4462" w:hanging="180"/>
      </w:pPr>
    </w:lvl>
    <w:lvl w:ilvl="6" w:tplc="0018FDE0">
      <w:start w:val="1"/>
      <w:numFmt w:val="decimal"/>
      <w:lvlText w:val="%7."/>
      <w:lvlJc w:val="left"/>
      <w:pPr>
        <w:ind w:left="5182" w:hanging="360"/>
      </w:pPr>
    </w:lvl>
    <w:lvl w:ilvl="7" w:tplc="339E86BA">
      <w:start w:val="1"/>
      <w:numFmt w:val="lowerLetter"/>
      <w:lvlText w:val="%8."/>
      <w:lvlJc w:val="left"/>
      <w:pPr>
        <w:ind w:left="5902" w:hanging="360"/>
      </w:pPr>
    </w:lvl>
    <w:lvl w:ilvl="8" w:tplc="0E66A17C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6477F5A"/>
    <w:multiLevelType w:val="hybridMultilevel"/>
    <w:tmpl w:val="DAFED92C"/>
    <w:lvl w:ilvl="0" w:tplc="2D847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F2E027E">
      <w:start w:val="1"/>
      <w:numFmt w:val="lowerLetter"/>
      <w:lvlText w:val="%2."/>
      <w:lvlJc w:val="left"/>
      <w:pPr>
        <w:ind w:left="1222" w:hanging="360"/>
      </w:pPr>
    </w:lvl>
    <w:lvl w:ilvl="2" w:tplc="0B08B5C8">
      <w:start w:val="1"/>
      <w:numFmt w:val="lowerRoman"/>
      <w:lvlText w:val="%3."/>
      <w:lvlJc w:val="right"/>
      <w:pPr>
        <w:ind w:left="1942" w:hanging="180"/>
      </w:pPr>
    </w:lvl>
    <w:lvl w:ilvl="3" w:tplc="31781D16">
      <w:start w:val="1"/>
      <w:numFmt w:val="decimal"/>
      <w:lvlText w:val="%4."/>
      <w:lvlJc w:val="left"/>
      <w:pPr>
        <w:ind w:left="2662" w:hanging="360"/>
      </w:pPr>
    </w:lvl>
    <w:lvl w:ilvl="4" w:tplc="4B927F9C">
      <w:start w:val="1"/>
      <w:numFmt w:val="lowerLetter"/>
      <w:lvlText w:val="%5."/>
      <w:lvlJc w:val="left"/>
      <w:pPr>
        <w:ind w:left="3382" w:hanging="360"/>
      </w:pPr>
    </w:lvl>
    <w:lvl w:ilvl="5" w:tplc="1332AFD4">
      <w:start w:val="1"/>
      <w:numFmt w:val="lowerRoman"/>
      <w:lvlText w:val="%6."/>
      <w:lvlJc w:val="right"/>
      <w:pPr>
        <w:ind w:left="4102" w:hanging="180"/>
      </w:pPr>
    </w:lvl>
    <w:lvl w:ilvl="6" w:tplc="F086F3F0">
      <w:start w:val="1"/>
      <w:numFmt w:val="decimal"/>
      <w:lvlText w:val="%7."/>
      <w:lvlJc w:val="left"/>
      <w:pPr>
        <w:ind w:left="4822" w:hanging="360"/>
      </w:pPr>
    </w:lvl>
    <w:lvl w:ilvl="7" w:tplc="0428C6A8">
      <w:start w:val="1"/>
      <w:numFmt w:val="lowerLetter"/>
      <w:lvlText w:val="%8."/>
      <w:lvlJc w:val="left"/>
      <w:pPr>
        <w:ind w:left="5542" w:hanging="360"/>
      </w:pPr>
    </w:lvl>
    <w:lvl w:ilvl="8" w:tplc="9C9EC27E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21C71CE"/>
    <w:multiLevelType w:val="hybridMultilevel"/>
    <w:tmpl w:val="98B616FC"/>
    <w:lvl w:ilvl="0" w:tplc="0DF25F6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EEE0D08C">
      <w:start w:val="1"/>
      <w:numFmt w:val="lowerLetter"/>
      <w:lvlText w:val="%2."/>
      <w:lvlJc w:val="left"/>
      <w:pPr>
        <w:ind w:left="1942" w:hanging="360"/>
      </w:pPr>
    </w:lvl>
    <w:lvl w:ilvl="2" w:tplc="08C23B06">
      <w:start w:val="1"/>
      <w:numFmt w:val="lowerRoman"/>
      <w:lvlText w:val="%3."/>
      <w:lvlJc w:val="right"/>
      <w:pPr>
        <w:ind w:left="2662" w:hanging="180"/>
      </w:pPr>
    </w:lvl>
    <w:lvl w:ilvl="3" w:tplc="D686735E">
      <w:start w:val="1"/>
      <w:numFmt w:val="decimal"/>
      <w:lvlText w:val="%4."/>
      <w:lvlJc w:val="left"/>
      <w:pPr>
        <w:ind w:left="3382" w:hanging="360"/>
      </w:pPr>
    </w:lvl>
    <w:lvl w:ilvl="4" w:tplc="7EF88ABA">
      <w:start w:val="1"/>
      <w:numFmt w:val="lowerLetter"/>
      <w:lvlText w:val="%5."/>
      <w:lvlJc w:val="left"/>
      <w:pPr>
        <w:ind w:left="4102" w:hanging="360"/>
      </w:pPr>
    </w:lvl>
    <w:lvl w:ilvl="5" w:tplc="9D8A2D90">
      <w:start w:val="1"/>
      <w:numFmt w:val="lowerRoman"/>
      <w:lvlText w:val="%6."/>
      <w:lvlJc w:val="right"/>
      <w:pPr>
        <w:ind w:left="4822" w:hanging="180"/>
      </w:pPr>
    </w:lvl>
    <w:lvl w:ilvl="6" w:tplc="5642A4AE">
      <w:start w:val="1"/>
      <w:numFmt w:val="decimal"/>
      <w:lvlText w:val="%7."/>
      <w:lvlJc w:val="left"/>
      <w:pPr>
        <w:ind w:left="5542" w:hanging="360"/>
      </w:pPr>
    </w:lvl>
    <w:lvl w:ilvl="7" w:tplc="58FC1D82">
      <w:start w:val="1"/>
      <w:numFmt w:val="lowerLetter"/>
      <w:lvlText w:val="%8."/>
      <w:lvlJc w:val="left"/>
      <w:pPr>
        <w:ind w:left="6262" w:hanging="360"/>
      </w:pPr>
    </w:lvl>
    <w:lvl w:ilvl="8" w:tplc="56BCF5A2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7374610"/>
    <w:multiLevelType w:val="hybridMultilevel"/>
    <w:tmpl w:val="1B54E6DC"/>
    <w:lvl w:ilvl="0" w:tplc="17DCCB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1EBC64BC">
      <w:start w:val="1"/>
      <w:numFmt w:val="lowerLetter"/>
      <w:lvlText w:val="%2."/>
      <w:lvlJc w:val="left"/>
      <w:pPr>
        <w:ind w:left="1942" w:hanging="360"/>
      </w:pPr>
    </w:lvl>
    <w:lvl w:ilvl="2" w:tplc="DEE21B68">
      <w:start w:val="1"/>
      <w:numFmt w:val="lowerRoman"/>
      <w:lvlText w:val="%3."/>
      <w:lvlJc w:val="right"/>
      <w:pPr>
        <w:ind w:left="2662" w:hanging="180"/>
      </w:pPr>
    </w:lvl>
    <w:lvl w:ilvl="3" w:tplc="D014186E">
      <w:start w:val="1"/>
      <w:numFmt w:val="decimal"/>
      <w:lvlText w:val="%4."/>
      <w:lvlJc w:val="left"/>
      <w:pPr>
        <w:ind w:left="3382" w:hanging="360"/>
      </w:pPr>
    </w:lvl>
    <w:lvl w:ilvl="4" w:tplc="8BFCADC6">
      <w:start w:val="1"/>
      <w:numFmt w:val="lowerLetter"/>
      <w:lvlText w:val="%5."/>
      <w:lvlJc w:val="left"/>
      <w:pPr>
        <w:ind w:left="4102" w:hanging="360"/>
      </w:pPr>
    </w:lvl>
    <w:lvl w:ilvl="5" w:tplc="FFC4B8AE">
      <w:start w:val="1"/>
      <w:numFmt w:val="lowerRoman"/>
      <w:lvlText w:val="%6."/>
      <w:lvlJc w:val="right"/>
      <w:pPr>
        <w:ind w:left="4822" w:hanging="180"/>
      </w:pPr>
    </w:lvl>
    <w:lvl w:ilvl="6" w:tplc="67C094CA">
      <w:start w:val="1"/>
      <w:numFmt w:val="decimal"/>
      <w:lvlText w:val="%7."/>
      <w:lvlJc w:val="left"/>
      <w:pPr>
        <w:ind w:left="5542" w:hanging="360"/>
      </w:pPr>
    </w:lvl>
    <w:lvl w:ilvl="7" w:tplc="8CA28ACE">
      <w:start w:val="1"/>
      <w:numFmt w:val="lowerLetter"/>
      <w:lvlText w:val="%8."/>
      <w:lvlJc w:val="left"/>
      <w:pPr>
        <w:ind w:left="6262" w:hanging="360"/>
      </w:pPr>
    </w:lvl>
    <w:lvl w:ilvl="8" w:tplc="868AC1E0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49423661"/>
    <w:multiLevelType w:val="multilevel"/>
    <w:tmpl w:val="A15CD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CEF3422"/>
    <w:multiLevelType w:val="hybridMultilevel"/>
    <w:tmpl w:val="9542B088"/>
    <w:lvl w:ilvl="0" w:tplc="058E819A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9138A0A8">
      <w:start w:val="1"/>
      <w:numFmt w:val="lowerLetter"/>
      <w:lvlText w:val="%2."/>
      <w:lvlJc w:val="left"/>
      <w:pPr>
        <w:ind w:left="1942" w:hanging="360"/>
      </w:pPr>
    </w:lvl>
    <w:lvl w:ilvl="2" w:tplc="E66ECF04">
      <w:start w:val="1"/>
      <w:numFmt w:val="lowerRoman"/>
      <w:lvlText w:val="%3."/>
      <w:lvlJc w:val="right"/>
      <w:pPr>
        <w:ind w:left="2662" w:hanging="180"/>
      </w:pPr>
    </w:lvl>
    <w:lvl w:ilvl="3" w:tplc="888A82D0">
      <w:start w:val="1"/>
      <w:numFmt w:val="decimal"/>
      <w:lvlText w:val="%4."/>
      <w:lvlJc w:val="left"/>
      <w:pPr>
        <w:ind w:left="3382" w:hanging="360"/>
      </w:pPr>
    </w:lvl>
    <w:lvl w:ilvl="4" w:tplc="ED649F82">
      <w:start w:val="1"/>
      <w:numFmt w:val="lowerLetter"/>
      <w:lvlText w:val="%5."/>
      <w:lvlJc w:val="left"/>
      <w:pPr>
        <w:ind w:left="4102" w:hanging="360"/>
      </w:pPr>
    </w:lvl>
    <w:lvl w:ilvl="5" w:tplc="DAB26346">
      <w:start w:val="1"/>
      <w:numFmt w:val="lowerRoman"/>
      <w:lvlText w:val="%6."/>
      <w:lvlJc w:val="right"/>
      <w:pPr>
        <w:ind w:left="4822" w:hanging="180"/>
      </w:pPr>
    </w:lvl>
    <w:lvl w:ilvl="6" w:tplc="013A7E90">
      <w:start w:val="1"/>
      <w:numFmt w:val="decimal"/>
      <w:lvlText w:val="%7."/>
      <w:lvlJc w:val="left"/>
      <w:pPr>
        <w:ind w:left="5542" w:hanging="360"/>
      </w:pPr>
    </w:lvl>
    <w:lvl w:ilvl="7" w:tplc="FE0EEFE4">
      <w:start w:val="1"/>
      <w:numFmt w:val="lowerLetter"/>
      <w:lvlText w:val="%8."/>
      <w:lvlJc w:val="left"/>
      <w:pPr>
        <w:ind w:left="6262" w:hanging="360"/>
      </w:pPr>
    </w:lvl>
    <w:lvl w:ilvl="8" w:tplc="93BC34FA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59E873B5"/>
    <w:multiLevelType w:val="hybridMultilevel"/>
    <w:tmpl w:val="79B21D74"/>
    <w:lvl w:ilvl="0" w:tplc="5AE681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50C82EA">
      <w:start w:val="1"/>
      <w:numFmt w:val="lowerLetter"/>
      <w:lvlText w:val="%2."/>
      <w:lvlJc w:val="left"/>
      <w:pPr>
        <w:ind w:left="1222" w:hanging="360"/>
      </w:pPr>
    </w:lvl>
    <w:lvl w:ilvl="2" w:tplc="E460B91C">
      <w:start w:val="1"/>
      <w:numFmt w:val="lowerRoman"/>
      <w:lvlText w:val="%3."/>
      <w:lvlJc w:val="right"/>
      <w:pPr>
        <w:ind w:left="1942" w:hanging="180"/>
      </w:pPr>
    </w:lvl>
    <w:lvl w:ilvl="3" w:tplc="08F4FAD2">
      <w:start w:val="1"/>
      <w:numFmt w:val="decimal"/>
      <w:lvlText w:val="%4."/>
      <w:lvlJc w:val="left"/>
      <w:pPr>
        <w:ind w:left="2662" w:hanging="360"/>
      </w:pPr>
    </w:lvl>
    <w:lvl w:ilvl="4" w:tplc="CDB65594">
      <w:start w:val="1"/>
      <w:numFmt w:val="lowerLetter"/>
      <w:lvlText w:val="%5."/>
      <w:lvlJc w:val="left"/>
      <w:pPr>
        <w:ind w:left="3382" w:hanging="360"/>
      </w:pPr>
    </w:lvl>
    <w:lvl w:ilvl="5" w:tplc="6CBE3AE0">
      <w:start w:val="1"/>
      <w:numFmt w:val="lowerRoman"/>
      <w:lvlText w:val="%6."/>
      <w:lvlJc w:val="right"/>
      <w:pPr>
        <w:ind w:left="4102" w:hanging="180"/>
      </w:pPr>
    </w:lvl>
    <w:lvl w:ilvl="6" w:tplc="103AFDD2">
      <w:start w:val="1"/>
      <w:numFmt w:val="decimal"/>
      <w:lvlText w:val="%7."/>
      <w:lvlJc w:val="left"/>
      <w:pPr>
        <w:ind w:left="4822" w:hanging="360"/>
      </w:pPr>
    </w:lvl>
    <w:lvl w:ilvl="7" w:tplc="00C0142E">
      <w:start w:val="1"/>
      <w:numFmt w:val="lowerLetter"/>
      <w:lvlText w:val="%8."/>
      <w:lvlJc w:val="left"/>
      <w:pPr>
        <w:ind w:left="5542" w:hanging="360"/>
      </w:pPr>
    </w:lvl>
    <w:lvl w:ilvl="8" w:tplc="6BAE5458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E09516D"/>
    <w:multiLevelType w:val="hybridMultilevel"/>
    <w:tmpl w:val="FB7664C8"/>
    <w:lvl w:ilvl="0" w:tplc="E80A8EA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5CD24338">
      <w:start w:val="1"/>
      <w:numFmt w:val="lowerLetter"/>
      <w:lvlText w:val="%2."/>
      <w:lvlJc w:val="left"/>
      <w:pPr>
        <w:ind w:left="1942" w:hanging="360"/>
      </w:pPr>
    </w:lvl>
    <w:lvl w:ilvl="2" w:tplc="175A4DBE">
      <w:start w:val="1"/>
      <w:numFmt w:val="lowerRoman"/>
      <w:lvlText w:val="%3."/>
      <w:lvlJc w:val="right"/>
      <w:pPr>
        <w:ind w:left="2662" w:hanging="180"/>
      </w:pPr>
    </w:lvl>
    <w:lvl w:ilvl="3" w:tplc="ECC86B00">
      <w:start w:val="1"/>
      <w:numFmt w:val="decimal"/>
      <w:lvlText w:val="%4."/>
      <w:lvlJc w:val="left"/>
      <w:pPr>
        <w:ind w:left="3382" w:hanging="360"/>
      </w:pPr>
    </w:lvl>
    <w:lvl w:ilvl="4" w:tplc="495A78FE">
      <w:start w:val="1"/>
      <w:numFmt w:val="lowerLetter"/>
      <w:lvlText w:val="%5."/>
      <w:lvlJc w:val="left"/>
      <w:pPr>
        <w:ind w:left="4102" w:hanging="360"/>
      </w:pPr>
    </w:lvl>
    <w:lvl w:ilvl="5" w:tplc="39A24570">
      <w:start w:val="1"/>
      <w:numFmt w:val="lowerRoman"/>
      <w:lvlText w:val="%6."/>
      <w:lvlJc w:val="right"/>
      <w:pPr>
        <w:ind w:left="4822" w:hanging="180"/>
      </w:pPr>
    </w:lvl>
    <w:lvl w:ilvl="6" w:tplc="621E9BFA">
      <w:start w:val="1"/>
      <w:numFmt w:val="decimal"/>
      <w:lvlText w:val="%7."/>
      <w:lvlJc w:val="left"/>
      <w:pPr>
        <w:ind w:left="5542" w:hanging="360"/>
      </w:pPr>
    </w:lvl>
    <w:lvl w:ilvl="7" w:tplc="62EA15FA">
      <w:start w:val="1"/>
      <w:numFmt w:val="lowerLetter"/>
      <w:lvlText w:val="%8."/>
      <w:lvlJc w:val="left"/>
      <w:pPr>
        <w:ind w:left="6262" w:hanging="360"/>
      </w:pPr>
    </w:lvl>
    <w:lvl w:ilvl="8" w:tplc="6ADE2522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5F14598D"/>
    <w:multiLevelType w:val="hybridMultilevel"/>
    <w:tmpl w:val="618A624A"/>
    <w:lvl w:ilvl="0" w:tplc="1308770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AC8AC524">
      <w:start w:val="1"/>
      <w:numFmt w:val="lowerLetter"/>
      <w:lvlText w:val="%2."/>
      <w:lvlJc w:val="left"/>
      <w:pPr>
        <w:ind w:left="1582" w:hanging="360"/>
      </w:pPr>
    </w:lvl>
    <w:lvl w:ilvl="2" w:tplc="B3B0054C">
      <w:start w:val="1"/>
      <w:numFmt w:val="lowerRoman"/>
      <w:lvlText w:val="%3."/>
      <w:lvlJc w:val="right"/>
      <w:pPr>
        <w:ind w:left="2302" w:hanging="180"/>
      </w:pPr>
    </w:lvl>
    <w:lvl w:ilvl="3" w:tplc="7E2CF552">
      <w:start w:val="1"/>
      <w:numFmt w:val="decimal"/>
      <w:lvlText w:val="%4."/>
      <w:lvlJc w:val="left"/>
      <w:pPr>
        <w:ind w:left="3022" w:hanging="360"/>
      </w:pPr>
    </w:lvl>
    <w:lvl w:ilvl="4" w:tplc="D4FA1672">
      <w:start w:val="1"/>
      <w:numFmt w:val="lowerLetter"/>
      <w:lvlText w:val="%5."/>
      <w:lvlJc w:val="left"/>
      <w:pPr>
        <w:ind w:left="3742" w:hanging="360"/>
      </w:pPr>
    </w:lvl>
    <w:lvl w:ilvl="5" w:tplc="91C229A2">
      <w:start w:val="1"/>
      <w:numFmt w:val="lowerRoman"/>
      <w:lvlText w:val="%6."/>
      <w:lvlJc w:val="right"/>
      <w:pPr>
        <w:ind w:left="4462" w:hanging="180"/>
      </w:pPr>
    </w:lvl>
    <w:lvl w:ilvl="6" w:tplc="9E6AB3FE">
      <w:start w:val="1"/>
      <w:numFmt w:val="decimal"/>
      <w:lvlText w:val="%7."/>
      <w:lvlJc w:val="left"/>
      <w:pPr>
        <w:ind w:left="5182" w:hanging="360"/>
      </w:pPr>
    </w:lvl>
    <w:lvl w:ilvl="7" w:tplc="B1CEB870">
      <w:start w:val="1"/>
      <w:numFmt w:val="lowerLetter"/>
      <w:lvlText w:val="%8."/>
      <w:lvlJc w:val="left"/>
      <w:pPr>
        <w:ind w:left="5902" w:hanging="360"/>
      </w:pPr>
    </w:lvl>
    <w:lvl w:ilvl="8" w:tplc="2CE0F9A4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3D6624E"/>
    <w:multiLevelType w:val="multilevel"/>
    <w:tmpl w:val="1AF6D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6E0F37"/>
    <w:multiLevelType w:val="hybridMultilevel"/>
    <w:tmpl w:val="DC6CDB74"/>
    <w:lvl w:ilvl="0" w:tplc="6DF4B80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7EDC3FF0">
      <w:start w:val="1"/>
      <w:numFmt w:val="lowerLetter"/>
      <w:lvlText w:val="%2."/>
      <w:lvlJc w:val="left"/>
      <w:pPr>
        <w:ind w:left="1942" w:hanging="360"/>
      </w:pPr>
    </w:lvl>
    <w:lvl w:ilvl="2" w:tplc="2FCAE74A">
      <w:start w:val="1"/>
      <w:numFmt w:val="lowerRoman"/>
      <w:lvlText w:val="%3."/>
      <w:lvlJc w:val="right"/>
      <w:pPr>
        <w:ind w:left="2662" w:hanging="180"/>
      </w:pPr>
    </w:lvl>
    <w:lvl w:ilvl="3" w:tplc="C04CD8DE">
      <w:start w:val="1"/>
      <w:numFmt w:val="decimal"/>
      <w:lvlText w:val="%4."/>
      <w:lvlJc w:val="left"/>
      <w:pPr>
        <w:ind w:left="3382" w:hanging="360"/>
      </w:pPr>
    </w:lvl>
    <w:lvl w:ilvl="4" w:tplc="760E9576">
      <w:start w:val="1"/>
      <w:numFmt w:val="lowerLetter"/>
      <w:lvlText w:val="%5."/>
      <w:lvlJc w:val="left"/>
      <w:pPr>
        <w:ind w:left="4102" w:hanging="360"/>
      </w:pPr>
    </w:lvl>
    <w:lvl w:ilvl="5" w:tplc="598CA296">
      <w:start w:val="1"/>
      <w:numFmt w:val="lowerRoman"/>
      <w:lvlText w:val="%6."/>
      <w:lvlJc w:val="right"/>
      <w:pPr>
        <w:ind w:left="4822" w:hanging="180"/>
      </w:pPr>
    </w:lvl>
    <w:lvl w:ilvl="6" w:tplc="F5AEB640">
      <w:start w:val="1"/>
      <w:numFmt w:val="decimal"/>
      <w:lvlText w:val="%7."/>
      <w:lvlJc w:val="left"/>
      <w:pPr>
        <w:ind w:left="5542" w:hanging="360"/>
      </w:pPr>
    </w:lvl>
    <w:lvl w:ilvl="7" w:tplc="2BF00A58">
      <w:start w:val="1"/>
      <w:numFmt w:val="lowerLetter"/>
      <w:lvlText w:val="%8."/>
      <w:lvlJc w:val="left"/>
      <w:pPr>
        <w:ind w:left="6262" w:hanging="360"/>
      </w:pPr>
    </w:lvl>
    <w:lvl w:ilvl="8" w:tplc="4E28B728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65B46C32"/>
    <w:multiLevelType w:val="hybridMultilevel"/>
    <w:tmpl w:val="FCB69AEA"/>
    <w:lvl w:ilvl="0" w:tplc="AC92065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BD3ACC64">
      <w:start w:val="1"/>
      <w:numFmt w:val="lowerLetter"/>
      <w:lvlText w:val="%2."/>
      <w:lvlJc w:val="left"/>
      <w:pPr>
        <w:ind w:left="1582" w:hanging="360"/>
      </w:pPr>
    </w:lvl>
    <w:lvl w:ilvl="2" w:tplc="BECC4744">
      <w:start w:val="1"/>
      <w:numFmt w:val="lowerRoman"/>
      <w:lvlText w:val="%3."/>
      <w:lvlJc w:val="right"/>
      <w:pPr>
        <w:ind w:left="2302" w:hanging="180"/>
      </w:pPr>
    </w:lvl>
    <w:lvl w:ilvl="3" w:tplc="805CBCC2">
      <w:start w:val="1"/>
      <w:numFmt w:val="decimal"/>
      <w:lvlText w:val="%4."/>
      <w:lvlJc w:val="left"/>
      <w:pPr>
        <w:ind w:left="3022" w:hanging="360"/>
      </w:pPr>
    </w:lvl>
    <w:lvl w:ilvl="4" w:tplc="F2BCA41C">
      <w:start w:val="1"/>
      <w:numFmt w:val="lowerLetter"/>
      <w:lvlText w:val="%5."/>
      <w:lvlJc w:val="left"/>
      <w:pPr>
        <w:ind w:left="3742" w:hanging="360"/>
      </w:pPr>
    </w:lvl>
    <w:lvl w:ilvl="5" w:tplc="74A67FE4">
      <w:start w:val="1"/>
      <w:numFmt w:val="lowerRoman"/>
      <w:lvlText w:val="%6."/>
      <w:lvlJc w:val="right"/>
      <w:pPr>
        <w:ind w:left="4462" w:hanging="180"/>
      </w:pPr>
    </w:lvl>
    <w:lvl w:ilvl="6" w:tplc="DD360808">
      <w:start w:val="1"/>
      <w:numFmt w:val="decimal"/>
      <w:lvlText w:val="%7."/>
      <w:lvlJc w:val="left"/>
      <w:pPr>
        <w:ind w:left="5182" w:hanging="360"/>
      </w:pPr>
    </w:lvl>
    <w:lvl w:ilvl="7" w:tplc="6EE0F582">
      <w:start w:val="1"/>
      <w:numFmt w:val="lowerLetter"/>
      <w:lvlText w:val="%8."/>
      <w:lvlJc w:val="left"/>
      <w:pPr>
        <w:ind w:left="5902" w:hanging="360"/>
      </w:pPr>
    </w:lvl>
    <w:lvl w:ilvl="8" w:tplc="1B9A41CC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69244555"/>
    <w:multiLevelType w:val="hybridMultilevel"/>
    <w:tmpl w:val="3520615E"/>
    <w:lvl w:ilvl="0" w:tplc="BD305AA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578C1788">
      <w:start w:val="1"/>
      <w:numFmt w:val="lowerLetter"/>
      <w:lvlText w:val="%2."/>
      <w:lvlJc w:val="left"/>
      <w:pPr>
        <w:ind w:left="1582" w:hanging="360"/>
      </w:pPr>
    </w:lvl>
    <w:lvl w:ilvl="2" w:tplc="1084085E">
      <w:start w:val="1"/>
      <w:numFmt w:val="lowerRoman"/>
      <w:lvlText w:val="%3."/>
      <w:lvlJc w:val="right"/>
      <w:pPr>
        <w:ind w:left="2302" w:hanging="180"/>
      </w:pPr>
    </w:lvl>
    <w:lvl w:ilvl="3" w:tplc="47AA9F12">
      <w:start w:val="1"/>
      <w:numFmt w:val="decimal"/>
      <w:lvlText w:val="%4."/>
      <w:lvlJc w:val="left"/>
      <w:pPr>
        <w:ind w:left="3022" w:hanging="360"/>
      </w:pPr>
    </w:lvl>
    <w:lvl w:ilvl="4" w:tplc="F4809754">
      <w:start w:val="1"/>
      <w:numFmt w:val="lowerLetter"/>
      <w:lvlText w:val="%5."/>
      <w:lvlJc w:val="left"/>
      <w:pPr>
        <w:ind w:left="3742" w:hanging="360"/>
      </w:pPr>
    </w:lvl>
    <w:lvl w:ilvl="5" w:tplc="E2AA4C66">
      <w:start w:val="1"/>
      <w:numFmt w:val="lowerRoman"/>
      <w:lvlText w:val="%6."/>
      <w:lvlJc w:val="right"/>
      <w:pPr>
        <w:ind w:left="4462" w:hanging="180"/>
      </w:pPr>
    </w:lvl>
    <w:lvl w:ilvl="6" w:tplc="6FD25BC4">
      <w:start w:val="1"/>
      <w:numFmt w:val="decimal"/>
      <w:lvlText w:val="%7."/>
      <w:lvlJc w:val="left"/>
      <w:pPr>
        <w:ind w:left="5182" w:hanging="360"/>
      </w:pPr>
    </w:lvl>
    <w:lvl w:ilvl="7" w:tplc="EE9A2024">
      <w:start w:val="1"/>
      <w:numFmt w:val="lowerLetter"/>
      <w:lvlText w:val="%8."/>
      <w:lvlJc w:val="left"/>
      <w:pPr>
        <w:ind w:left="5902" w:hanging="360"/>
      </w:pPr>
    </w:lvl>
    <w:lvl w:ilvl="8" w:tplc="86CC9FF8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6EC00C33"/>
    <w:multiLevelType w:val="hybridMultilevel"/>
    <w:tmpl w:val="4CD27BD4"/>
    <w:lvl w:ilvl="0" w:tplc="0F0CB82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11B49AAC">
      <w:start w:val="1"/>
      <w:numFmt w:val="lowerLetter"/>
      <w:lvlText w:val="%2."/>
      <w:lvlJc w:val="left"/>
      <w:pPr>
        <w:ind w:left="1582" w:hanging="360"/>
      </w:pPr>
    </w:lvl>
    <w:lvl w:ilvl="2" w:tplc="380C9EA0">
      <w:start w:val="1"/>
      <w:numFmt w:val="lowerRoman"/>
      <w:lvlText w:val="%3."/>
      <w:lvlJc w:val="right"/>
      <w:pPr>
        <w:ind w:left="2302" w:hanging="180"/>
      </w:pPr>
    </w:lvl>
    <w:lvl w:ilvl="3" w:tplc="D33EB22C">
      <w:start w:val="1"/>
      <w:numFmt w:val="decimal"/>
      <w:lvlText w:val="%4."/>
      <w:lvlJc w:val="left"/>
      <w:pPr>
        <w:ind w:left="3022" w:hanging="360"/>
      </w:pPr>
    </w:lvl>
    <w:lvl w:ilvl="4" w:tplc="E90E859A">
      <w:start w:val="1"/>
      <w:numFmt w:val="lowerLetter"/>
      <w:lvlText w:val="%5."/>
      <w:lvlJc w:val="left"/>
      <w:pPr>
        <w:ind w:left="3742" w:hanging="360"/>
      </w:pPr>
    </w:lvl>
    <w:lvl w:ilvl="5" w:tplc="F70E5464">
      <w:start w:val="1"/>
      <w:numFmt w:val="lowerRoman"/>
      <w:lvlText w:val="%6."/>
      <w:lvlJc w:val="right"/>
      <w:pPr>
        <w:ind w:left="4462" w:hanging="180"/>
      </w:pPr>
    </w:lvl>
    <w:lvl w:ilvl="6" w:tplc="D4DCA8F4">
      <w:start w:val="1"/>
      <w:numFmt w:val="decimal"/>
      <w:lvlText w:val="%7."/>
      <w:lvlJc w:val="left"/>
      <w:pPr>
        <w:ind w:left="5182" w:hanging="360"/>
      </w:pPr>
    </w:lvl>
    <w:lvl w:ilvl="7" w:tplc="29B4307C">
      <w:start w:val="1"/>
      <w:numFmt w:val="lowerLetter"/>
      <w:lvlText w:val="%8."/>
      <w:lvlJc w:val="left"/>
      <w:pPr>
        <w:ind w:left="5902" w:hanging="360"/>
      </w:pPr>
    </w:lvl>
    <w:lvl w:ilvl="8" w:tplc="85883AD8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B872D36"/>
    <w:multiLevelType w:val="hybridMultilevel"/>
    <w:tmpl w:val="7E58581A"/>
    <w:lvl w:ilvl="0" w:tplc="69C66DB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615EEA8C">
      <w:start w:val="1"/>
      <w:numFmt w:val="lowerLetter"/>
      <w:lvlText w:val="%2."/>
      <w:lvlJc w:val="left"/>
      <w:pPr>
        <w:ind w:left="1582" w:hanging="360"/>
      </w:pPr>
    </w:lvl>
    <w:lvl w:ilvl="2" w:tplc="9E2EF632">
      <w:start w:val="1"/>
      <w:numFmt w:val="lowerRoman"/>
      <w:lvlText w:val="%3."/>
      <w:lvlJc w:val="right"/>
      <w:pPr>
        <w:ind w:left="2302" w:hanging="180"/>
      </w:pPr>
    </w:lvl>
    <w:lvl w:ilvl="3" w:tplc="7EA60A0E">
      <w:start w:val="1"/>
      <w:numFmt w:val="decimal"/>
      <w:lvlText w:val="%4."/>
      <w:lvlJc w:val="left"/>
      <w:pPr>
        <w:ind w:left="3022" w:hanging="360"/>
      </w:pPr>
    </w:lvl>
    <w:lvl w:ilvl="4" w:tplc="3C40E0F8">
      <w:start w:val="1"/>
      <w:numFmt w:val="lowerLetter"/>
      <w:lvlText w:val="%5."/>
      <w:lvlJc w:val="left"/>
      <w:pPr>
        <w:ind w:left="3742" w:hanging="360"/>
      </w:pPr>
    </w:lvl>
    <w:lvl w:ilvl="5" w:tplc="2124E394">
      <w:start w:val="1"/>
      <w:numFmt w:val="lowerRoman"/>
      <w:lvlText w:val="%6."/>
      <w:lvlJc w:val="right"/>
      <w:pPr>
        <w:ind w:left="4462" w:hanging="180"/>
      </w:pPr>
    </w:lvl>
    <w:lvl w:ilvl="6" w:tplc="477A9CF2">
      <w:start w:val="1"/>
      <w:numFmt w:val="decimal"/>
      <w:lvlText w:val="%7."/>
      <w:lvlJc w:val="left"/>
      <w:pPr>
        <w:ind w:left="5182" w:hanging="360"/>
      </w:pPr>
    </w:lvl>
    <w:lvl w:ilvl="7" w:tplc="784C899E">
      <w:start w:val="1"/>
      <w:numFmt w:val="lowerLetter"/>
      <w:lvlText w:val="%8."/>
      <w:lvlJc w:val="left"/>
      <w:pPr>
        <w:ind w:left="5902" w:hanging="360"/>
      </w:pPr>
    </w:lvl>
    <w:lvl w:ilvl="8" w:tplc="FB2A2B68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E973CE"/>
    <w:multiLevelType w:val="multilevel"/>
    <w:tmpl w:val="2446E0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9">
    <w:nsid w:val="7C883DB9"/>
    <w:multiLevelType w:val="hybridMultilevel"/>
    <w:tmpl w:val="2780BA20"/>
    <w:lvl w:ilvl="0" w:tplc="D6DC6976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352EA388">
      <w:start w:val="1"/>
      <w:numFmt w:val="lowerLetter"/>
      <w:lvlText w:val="%2."/>
      <w:lvlJc w:val="left"/>
      <w:pPr>
        <w:ind w:left="1440" w:hanging="360"/>
      </w:pPr>
    </w:lvl>
    <w:lvl w:ilvl="2" w:tplc="43103E02">
      <w:start w:val="1"/>
      <w:numFmt w:val="lowerRoman"/>
      <w:lvlText w:val="%3."/>
      <w:lvlJc w:val="right"/>
      <w:pPr>
        <w:ind w:left="2160" w:hanging="180"/>
      </w:pPr>
    </w:lvl>
    <w:lvl w:ilvl="3" w:tplc="32FA1232">
      <w:start w:val="1"/>
      <w:numFmt w:val="decimal"/>
      <w:lvlText w:val="%4."/>
      <w:lvlJc w:val="left"/>
      <w:pPr>
        <w:ind w:left="2880" w:hanging="360"/>
      </w:pPr>
    </w:lvl>
    <w:lvl w:ilvl="4" w:tplc="8DA44208">
      <w:start w:val="1"/>
      <w:numFmt w:val="lowerLetter"/>
      <w:lvlText w:val="%5."/>
      <w:lvlJc w:val="left"/>
      <w:pPr>
        <w:ind w:left="3600" w:hanging="360"/>
      </w:pPr>
    </w:lvl>
    <w:lvl w:ilvl="5" w:tplc="7BF6022E">
      <w:start w:val="1"/>
      <w:numFmt w:val="lowerRoman"/>
      <w:lvlText w:val="%6."/>
      <w:lvlJc w:val="right"/>
      <w:pPr>
        <w:ind w:left="4320" w:hanging="180"/>
      </w:pPr>
    </w:lvl>
    <w:lvl w:ilvl="6" w:tplc="EFB45A08">
      <w:start w:val="1"/>
      <w:numFmt w:val="decimal"/>
      <w:lvlText w:val="%7."/>
      <w:lvlJc w:val="left"/>
      <w:pPr>
        <w:ind w:left="5040" w:hanging="360"/>
      </w:pPr>
    </w:lvl>
    <w:lvl w:ilvl="7" w:tplc="42BA2B70">
      <w:start w:val="1"/>
      <w:numFmt w:val="lowerLetter"/>
      <w:lvlText w:val="%8."/>
      <w:lvlJc w:val="left"/>
      <w:pPr>
        <w:ind w:left="5760" w:hanging="360"/>
      </w:pPr>
    </w:lvl>
    <w:lvl w:ilvl="8" w:tplc="B31EFAF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F3A7A"/>
    <w:multiLevelType w:val="hybridMultilevel"/>
    <w:tmpl w:val="3228954E"/>
    <w:lvl w:ilvl="0" w:tplc="58BC9EF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CEDC88E4">
      <w:start w:val="1"/>
      <w:numFmt w:val="lowerLetter"/>
      <w:lvlText w:val="%2."/>
      <w:lvlJc w:val="left"/>
      <w:pPr>
        <w:ind w:left="1582" w:hanging="360"/>
      </w:pPr>
    </w:lvl>
    <w:lvl w:ilvl="2" w:tplc="154455EC">
      <w:start w:val="1"/>
      <w:numFmt w:val="lowerRoman"/>
      <w:lvlText w:val="%3."/>
      <w:lvlJc w:val="right"/>
      <w:pPr>
        <w:ind w:left="2302" w:hanging="180"/>
      </w:pPr>
    </w:lvl>
    <w:lvl w:ilvl="3" w:tplc="93EC729C">
      <w:start w:val="1"/>
      <w:numFmt w:val="decimal"/>
      <w:lvlText w:val="%4."/>
      <w:lvlJc w:val="left"/>
      <w:pPr>
        <w:ind w:left="3022" w:hanging="360"/>
      </w:pPr>
    </w:lvl>
    <w:lvl w:ilvl="4" w:tplc="5B88F04C">
      <w:start w:val="1"/>
      <w:numFmt w:val="lowerLetter"/>
      <w:lvlText w:val="%5."/>
      <w:lvlJc w:val="left"/>
      <w:pPr>
        <w:ind w:left="3742" w:hanging="360"/>
      </w:pPr>
    </w:lvl>
    <w:lvl w:ilvl="5" w:tplc="54F823D2">
      <w:start w:val="1"/>
      <w:numFmt w:val="lowerRoman"/>
      <w:lvlText w:val="%6."/>
      <w:lvlJc w:val="right"/>
      <w:pPr>
        <w:ind w:left="4462" w:hanging="180"/>
      </w:pPr>
    </w:lvl>
    <w:lvl w:ilvl="6" w:tplc="A3F099FC">
      <w:start w:val="1"/>
      <w:numFmt w:val="decimal"/>
      <w:lvlText w:val="%7."/>
      <w:lvlJc w:val="left"/>
      <w:pPr>
        <w:ind w:left="5182" w:hanging="360"/>
      </w:pPr>
    </w:lvl>
    <w:lvl w:ilvl="7" w:tplc="C538947E">
      <w:start w:val="1"/>
      <w:numFmt w:val="lowerLetter"/>
      <w:lvlText w:val="%8."/>
      <w:lvlJc w:val="left"/>
      <w:pPr>
        <w:ind w:left="5902" w:hanging="360"/>
      </w:pPr>
    </w:lvl>
    <w:lvl w:ilvl="8" w:tplc="5296B102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18"/>
  </w:num>
  <w:num w:numId="5">
    <w:abstractNumId w:val="19"/>
  </w:num>
  <w:num w:numId="6">
    <w:abstractNumId w:val="9"/>
  </w:num>
  <w:num w:numId="7">
    <w:abstractNumId w:val="11"/>
  </w:num>
  <w:num w:numId="8">
    <w:abstractNumId w:val="15"/>
  </w:num>
  <w:num w:numId="9">
    <w:abstractNumId w:val="20"/>
  </w:num>
  <w:num w:numId="10">
    <w:abstractNumId w:val="17"/>
  </w:num>
  <w:num w:numId="11">
    <w:abstractNumId w:val="0"/>
  </w:num>
  <w:num w:numId="12">
    <w:abstractNumId w:val="14"/>
  </w:num>
  <w:num w:numId="13">
    <w:abstractNumId w:val="16"/>
  </w:num>
  <w:num w:numId="14">
    <w:abstractNumId w:val="4"/>
  </w:num>
  <w:num w:numId="15">
    <w:abstractNumId w:val="3"/>
  </w:num>
  <w:num w:numId="16">
    <w:abstractNumId w:val="2"/>
  </w:num>
  <w:num w:numId="17">
    <w:abstractNumId w:val="6"/>
  </w:num>
  <w:num w:numId="18">
    <w:abstractNumId w:val="5"/>
  </w:num>
  <w:num w:numId="19">
    <w:abstractNumId w:val="13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E3"/>
    <w:rsid w:val="007B2AC7"/>
    <w:rsid w:val="0097655C"/>
    <w:rsid w:val="00A311E3"/>
    <w:rsid w:val="00FB0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af3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ody Text"/>
    <w:basedOn w:val="a"/>
    <w:link w:val="af7"/>
    <w:pPr>
      <w:jc w:val="both"/>
    </w:pPr>
    <w:rPr>
      <w:sz w:val="28"/>
      <w:szCs w:val="28"/>
      <w:lang w:eastAsia="ar-SA"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af3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table" w:styleId="af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ody Text"/>
    <w:basedOn w:val="a"/>
    <w:link w:val="af7"/>
    <w:pPr>
      <w:jc w:val="both"/>
    </w:pPr>
    <w:rPr>
      <w:sz w:val="28"/>
      <w:szCs w:val="28"/>
      <w:lang w:eastAsia="ar-SA"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Заголовок таблицы"/>
    <w:basedOn w:val="a"/>
    <w:pPr>
      <w:widowControl w:val="0"/>
      <w:suppressLineNumber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61F7-E984-447D-B7E3-239ED6B7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Ануфриева Наталья Андреевна</cp:lastModifiedBy>
  <cp:revision>3</cp:revision>
  <cp:lastPrinted>2024-10-17T09:51:00Z</cp:lastPrinted>
  <dcterms:created xsi:type="dcterms:W3CDTF">2024-10-22T04:32:00Z</dcterms:created>
  <dcterms:modified xsi:type="dcterms:W3CDTF">2024-10-22T04:33:00Z</dcterms:modified>
</cp:coreProperties>
</file>