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7" w:rsidRDefault="004002E7" w:rsidP="00DB5C2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002E7" w:rsidRDefault="004002E7" w:rsidP="00DB5C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4CD2" w:rsidRPr="004002E7" w:rsidRDefault="007B2FCF" w:rsidP="00DB5C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002E7">
        <w:rPr>
          <w:rFonts w:ascii="Times New Roman" w:hAnsi="Times New Roman" w:cs="Times New Roman"/>
          <w:b/>
          <w:sz w:val="28"/>
        </w:rPr>
        <w:t>Анализ исполнения бюджета по собственным полномочиям за счёт средств местного бюджета</w:t>
      </w:r>
    </w:p>
    <w:p w:rsidR="007B2FCF" w:rsidRDefault="007B2FCF" w:rsidP="00DB5C26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642"/>
        <w:gridCol w:w="1630"/>
        <w:gridCol w:w="1630"/>
        <w:gridCol w:w="1630"/>
        <w:gridCol w:w="1631"/>
      </w:tblGrid>
      <w:tr w:rsidR="004002E7" w:rsidTr="004002E7">
        <w:trPr>
          <w:trHeight w:val="923"/>
        </w:trPr>
        <w:tc>
          <w:tcPr>
            <w:tcW w:w="8642" w:type="dxa"/>
            <w:shd w:val="clear" w:color="auto" w:fill="BFBFBF" w:themeFill="background1" w:themeFillShade="BF"/>
            <w:vAlign w:val="center"/>
          </w:tcPr>
          <w:p w:rsidR="004002E7" w:rsidRPr="004002E7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4002E7" w:rsidRPr="004002E7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7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4002E7" w:rsidRPr="004002E7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7">
              <w:rPr>
                <w:rFonts w:ascii="Times New Roman" w:hAnsi="Times New Roman" w:cs="Times New Roman"/>
                <w:b/>
                <w:sz w:val="28"/>
                <w:szCs w:val="28"/>
              </w:rPr>
              <w:t>Потрачено</w:t>
            </w:r>
          </w:p>
        </w:tc>
        <w:tc>
          <w:tcPr>
            <w:tcW w:w="1630" w:type="dxa"/>
            <w:shd w:val="clear" w:color="auto" w:fill="BFBFBF" w:themeFill="background1" w:themeFillShade="BF"/>
            <w:vAlign w:val="center"/>
          </w:tcPr>
          <w:p w:rsidR="004002E7" w:rsidRPr="004002E7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7">
              <w:rPr>
                <w:rFonts w:ascii="Times New Roman" w:hAnsi="Times New Roman" w:cs="Times New Roman"/>
                <w:b/>
                <w:sz w:val="28"/>
                <w:szCs w:val="28"/>
              </w:rPr>
              <w:t>В работе</w:t>
            </w:r>
          </w:p>
        </w:tc>
        <w:tc>
          <w:tcPr>
            <w:tcW w:w="1631" w:type="dxa"/>
            <w:shd w:val="clear" w:color="auto" w:fill="BFBFBF" w:themeFill="background1" w:themeFillShade="BF"/>
            <w:vAlign w:val="center"/>
          </w:tcPr>
          <w:p w:rsidR="004002E7" w:rsidRPr="004002E7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2E7">
              <w:rPr>
                <w:rFonts w:ascii="Times New Roman" w:hAnsi="Times New Roman" w:cs="Times New Roman"/>
                <w:b/>
                <w:sz w:val="28"/>
                <w:szCs w:val="28"/>
              </w:rPr>
              <w:t>Остаток</w:t>
            </w:r>
          </w:p>
        </w:tc>
      </w:tr>
      <w:tr w:rsidR="004002E7" w:rsidRPr="007B2FCF" w:rsidTr="004002E7">
        <w:trPr>
          <w:trHeight w:val="552"/>
        </w:trPr>
        <w:tc>
          <w:tcPr>
            <w:tcW w:w="8642" w:type="dxa"/>
            <w:shd w:val="clear" w:color="auto" w:fill="D9D9D9" w:themeFill="background1" w:themeFillShade="D9"/>
            <w:vAlign w:val="center"/>
          </w:tcPr>
          <w:p w:rsidR="004002E7" w:rsidRPr="007B2FCF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4002E7" w:rsidRPr="007B2FCF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2 340 000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4002E7" w:rsidRPr="007B2FCF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1 399 677,99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4002E7" w:rsidRPr="007B2FCF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922 487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4002E7" w:rsidRPr="007B2FCF" w:rsidRDefault="004002E7" w:rsidP="007B2F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940 322,01</w:t>
            </w:r>
          </w:p>
        </w:tc>
      </w:tr>
      <w:tr w:rsidR="004002E7" w:rsidTr="004002E7">
        <w:trPr>
          <w:trHeight w:val="277"/>
        </w:trPr>
        <w:tc>
          <w:tcPr>
            <w:tcW w:w="15163" w:type="dxa"/>
            <w:gridSpan w:val="5"/>
            <w:shd w:val="clear" w:color="auto" w:fill="FFFFFF" w:themeFill="background1"/>
            <w:vAlign w:val="center"/>
          </w:tcPr>
          <w:p w:rsidR="004002E7" w:rsidRDefault="004002E7" w:rsidP="008C4E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F6B">
              <w:rPr>
                <w:rFonts w:ascii="Times New Roman" w:hAnsi="Times New Roman" w:cs="Times New Roman"/>
                <w:sz w:val="24"/>
              </w:rPr>
              <w:t>мероприятие «Приобретение лицензий на установку противовирусного программного обеспечения на рабочие места администрации»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F6B">
              <w:rPr>
                <w:rFonts w:ascii="Times New Roman" w:hAnsi="Times New Roman" w:cs="Times New Roman"/>
                <w:sz w:val="24"/>
              </w:rPr>
              <w:t>274 971,40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«</w:t>
            </w:r>
            <w:r w:rsidRPr="00A01B7C">
              <w:rPr>
                <w:rFonts w:ascii="Times New Roman" w:hAnsi="Times New Roman" w:cs="Times New Roman"/>
                <w:sz w:val="24"/>
              </w:rPr>
              <w:t>Приобретение новых АРМ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F6B">
              <w:rPr>
                <w:rFonts w:ascii="Times New Roman" w:hAnsi="Times New Roman" w:cs="Times New Roman"/>
                <w:sz w:val="24"/>
              </w:rPr>
              <w:t>1 043 153,15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«</w:t>
            </w:r>
            <w:r w:rsidRPr="00A01B7C">
              <w:rPr>
                <w:rFonts w:ascii="Times New Roman" w:hAnsi="Times New Roman" w:cs="Times New Roman"/>
                <w:sz w:val="24"/>
              </w:rPr>
              <w:t>Приобретение источников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B7C">
              <w:rPr>
                <w:rFonts w:ascii="Times New Roman" w:hAnsi="Times New Roman" w:cs="Times New Roman"/>
                <w:sz w:val="24"/>
              </w:rPr>
              <w:t>бесперебойного питания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F6B">
              <w:rPr>
                <w:rFonts w:ascii="Times New Roman" w:hAnsi="Times New Roman" w:cs="Times New Roman"/>
                <w:sz w:val="24"/>
              </w:rPr>
              <w:t>81 553,44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«Проведение</w:t>
            </w:r>
            <w:r w:rsidRPr="00A01B7C">
              <w:rPr>
                <w:rFonts w:ascii="Times New Roman" w:hAnsi="Times New Roman" w:cs="Times New Roman"/>
                <w:sz w:val="24"/>
              </w:rPr>
              <w:t xml:space="preserve"> аттестации объектов, аудита систем информатизации, содержащих государственную тайну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02E7" w:rsidRDefault="00AB45A1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74600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«</w:t>
            </w:r>
            <w:r w:rsidRPr="00A01B7C">
              <w:rPr>
                <w:rFonts w:ascii="Times New Roman" w:hAnsi="Times New Roman" w:cs="Times New Roman"/>
                <w:sz w:val="24"/>
              </w:rPr>
              <w:t>Приобретение средств защит</w:t>
            </w:r>
            <w:r>
              <w:rPr>
                <w:rFonts w:ascii="Times New Roman" w:hAnsi="Times New Roman" w:cs="Times New Roman"/>
                <w:sz w:val="24"/>
              </w:rPr>
              <w:t>ы информации (генератора шума)»</w:t>
            </w:r>
          </w:p>
        </w:tc>
        <w:tc>
          <w:tcPr>
            <w:tcW w:w="1630" w:type="dxa"/>
            <w:vAlign w:val="center"/>
          </w:tcPr>
          <w:p w:rsidR="004002E7" w:rsidRPr="008C4E08" w:rsidRDefault="004002E7" w:rsidP="004002E7">
            <w:pPr>
              <w:jc w:val="center"/>
              <w:rPr>
                <w:rFonts w:ascii="Times New Roman" w:hAnsi="Times New Roman" w:cs="Times New Roman"/>
              </w:rPr>
            </w:pPr>
            <w:r w:rsidRPr="008C4E08">
              <w:rPr>
                <w:rFonts w:ascii="Times New Roman" w:hAnsi="Times New Roman" w:cs="Times New Roman"/>
                <w:sz w:val="24"/>
              </w:rPr>
              <w:t>2 340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8C4E08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630" w:type="dxa"/>
            <w:vAlign w:val="center"/>
          </w:tcPr>
          <w:p w:rsidR="004002E7" w:rsidRDefault="00AB45A1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</w:rPr>
            </w:pPr>
            <w:r w:rsidRPr="00E92F6B">
              <w:rPr>
                <w:rFonts w:ascii="Times New Roman" w:hAnsi="Times New Roman" w:cs="Times New Roman"/>
                <w:sz w:val="24"/>
              </w:rPr>
              <w:t>мероприятие «Приобретение оргтехники»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6C6A">
              <w:rPr>
                <w:rFonts w:ascii="Times New Roman" w:hAnsi="Times New Roman" w:cs="Times New Roman"/>
                <w:sz w:val="24"/>
              </w:rPr>
              <w:t>276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5F6C6A">
              <w:rPr>
                <w:rFonts w:ascii="Times New Roman" w:hAnsi="Times New Roman" w:cs="Times New Roman"/>
                <w:sz w:val="24"/>
              </w:rPr>
              <w:t>473</w:t>
            </w:r>
            <w:r>
              <w:rPr>
                <w:rFonts w:ascii="Times New Roman" w:hAnsi="Times New Roman" w:cs="Times New Roman"/>
                <w:sz w:val="24"/>
              </w:rPr>
              <w:t>,65</w:t>
            </w:r>
          </w:p>
        </w:tc>
        <w:tc>
          <w:tcPr>
            <w:tcW w:w="1630" w:type="dxa"/>
            <w:vAlign w:val="center"/>
          </w:tcPr>
          <w:p w:rsidR="004002E7" w:rsidRDefault="00AB45A1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485870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2E7" w:rsidTr="004002E7">
        <w:trPr>
          <w:trHeight w:val="552"/>
        </w:trPr>
        <w:tc>
          <w:tcPr>
            <w:tcW w:w="8642" w:type="dxa"/>
            <w:vAlign w:val="center"/>
          </w:tcPr>
          <w:p w:rsidR="004002E7" w:rsidRDefault="004002E7" w:rsidP="00400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«</w:t>
            </w:r>
            <w:r w:rsidRPr="00A01B7C">
              <w:rPr>
                <w:rFonts w:ascii="Times New Roman" w:hAnsi="Times New Roman" w:cs="Times New Roman"/>
                <w:sz w:val="24"/>
              </w:rPr>
              <w:t xml:space="preserve">Приобретение </w:t>
            </w:r>
            <w:proofErr w:type="spellStart"/>
            <w:r w:rsidRPr="00A01B7C">
              <w:rPr>
                <w:rFonts w:ascii="Times New Roman" w:hAnsi="Times New Roman" w:cs="Times New Roman"/>
                <w:sz w:val="24"/>
              </w:rPr>
              <w:t>Битрикс</w:t>
            </w:r>
            <w:proofErr w:type="spellEnd"/>
            <w:r w:rsidRPr="00A01B7C">
              <w:rPr>
                <w:rFonts w:ascii="Times New Roman" w:hAnsi="Times New Roman" w:cs="Times New Roman"/>
                <w:sz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4002E7" w:rsidRDefault="004002E7" w:rsidP="004002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2FCF" w:rsidRPr="007B2FCF" w:rsidRDefault="007B2FCF" w:rsidP="001823BA">
      <w:pPr>
        <w:spacing w:after="0"/>
        <w:rPr>
          <w:rFonts w:ascii="Times New Roman" w:hAnsi="Times New Roman" w:cs="Times New Roman"/>
          <w:sz w:val="24"/>
        </w:rPr>
      </w:pPr>
    </w:p>
    <w:sectPr w:rsidR="007B2FCF" w:rsidRPr="007B2FCF" w:rsidSect="00E92F6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CF"/>
    <w:rsid w:val="000F1BEA"/>
    <w:rsid w:val="001823BA"/>
    <w:rsid w:val="001925DB"/>
    <w:rsid w:val="001C67B1"/>
    <w:rsid w:val="004002E7"/>
    <w:rsid w:val="00515D25"/>
    <w:rsid w:val="005171D0"/>
    <w:rsid w:val="005F6C6A"/>
    <w:rsid w:val="00746C51"/>
    <w:rsid w:val="00750D96"/>
    <w:rsid w:val="007B2FCF"/>
    <w:rsid w:val="008C4E08"/>
    <w:rsid w:val="00A01B7C"/>
    <w:rsid w:val="00AB45A1"/>
    <w:rsid w:val="00CC717F"/>
    <w:rsid w:val="00CF56D5"/>
    <w:rsid w:val="00D21EC9"/>
    <w:rsid w:val="00DB5C26"/>
    <w:rsid w:val="00DF3848"/>
    <w:rsid w:val="00E92F6B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D2D6-7DF2-47E6-AEA4-1060CD1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6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F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E5AC-3A3F-439D-A480-E6FDA33E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Штеклин Евгения Константиновна</dc:creator>
  <cp:keywords/>
  <dc:description/>
  <cp:lastModifiedBy>Игорь</cp:lastModifiedBy>
  <cp:revision>2</cp:revision>
  <cp:lastPrinted>2020-12-21T08:45:00Z</cp:lastPrinted>
  <dcterms:created xsi:type="dcterms:W3CDTF">2020-12-23T10:41:00Z</dcterms:created>
  <dcterms:modified xsi:type="dcterms:W3CDTF">2020-12-23T10:41:00Z</dcterms:modified>
</cp:coreProperties>
</file>