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1.2. </w:t>
      </w:r>
      <w:proofErr w:type="gramStart"/>
      <w:r w:rsidRPr="00AB2133">
        <w:rPr>
          <w:sz w:val="26"/>
          <w:szCs w:val="26"/>
        </w:rPr>
        <w:t>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постановление администрации Копейского городского округа «Об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округа»</w:t>
      </w:r>
      <w:r w:rsidR="006F4E65" w:rsidRPr="00AB2133">
        <w:rPr>
          <w:color w:val="000000"/>
          <w:sz w:val="26"/>
          <w:szCs w:val="26"/>
          <w:lang w:eastAsia="ru-RU"/>
        </w:rPr>
        <w:t>.</w:t>
      </w:r>
      <w:proofErr w:type="gram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9739A7" w:rsidRPr="00AB2133" w:rsidRDefault="00F9309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май</w:t>
      </w:r>
      <w:r w:rsidR="00725305" w:rsidRPr="00AB2133">
        <w:rPr>
          <w:sz w:val="26"/>
          <w:szCs w:val="26"/>
        </w:rPr>
        <w:t xml:space="preserve"> 20</w:t>
      </w:r>
      <w:r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проблемы:</w:t>
      </w:r>
      <w:r w:rsidRPr="00AB2133">
        <w:rPr>
          <w:sz w:val="26"/>
          <w:szCs w:val="26"/>
        </w:rPr>
        <w:t xml:space="preserve">  </w:t>
      </w:r>
      <w:r w:rsidR="00AB2133" w:rsidRPr="00AB2133">
        <w:rPr>
          <w:sz w:val="26"/>
          <w:szCs w:val="26"/>
        </w:rPr>
        <w:t>утверждение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отсутствие </w:t>
      </w:r>
      <w:r w:rsidR="00AB2133" w:rsidRPr="00EA6E27">
        <w:rPr>
          <w:sz w:val="26"/>
          <w:szCs w:val="26"/>
        </w:rPr>
        <w:t>утвержденного</w:t>
      </w:r>
      <w:r w:rsidR="00EA6E27" w:rsidRPr="00EA6E27">
        <w:rPr>
          <w:sz w:val="26"/>
          <w:szCs w:val="26"/>
        </w:rPr>
        <w:t xml:space="preserve"> </w:t>
      </w:r>
      <w:r w:rsidR="00AB2133" w:rsidRPr="00EA6E27">
        <w:rPr>
          <w:sz w:val="26"/>
          <w:szCs w:val="26"/>
        </w:rPr>
        <w:t>Порядка</w:t>
      </w:r>
      <w:r w:rsidR="00AB2133" w:rsidRPr="00AB2133">
        <w:rPr>
          <w:sz w:val="26"/>
          <w:szCs w:val="26"/>
        </w:rPr>
        <w:t xml:space="preserve">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</w:t>
      </w:r>
      <w:r w:rsidR="00725305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в настоящее время на территории Копейского городского округа отсутствует муниципальный нормативно-правовой акт, регулирующий организации и проведения ярмарок, продажи товаров (выполнения работ, оказания услуг)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сбор арендных платежей осуществляет орган местного самоуправления.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 xml:space="preserve">Федеральный закон от 06 октября 2003 года № 131-ФЗ «Об общих принципах организации местного самоуправления в Российской Федерации», постановление Правительства Челябинской области от 16.02.2011 № 31-п «О </w:t>
      </w:r>
      <w:proofErr w:type="gramStart"/>
      <w:r w:rsidR="00AB2133" w:rsidRPr="00AB2133">
        <w:rPr>
          <w:sz w:val="26"/>
          <w:szCs w:val="26"/>
        </w:rPr>
        <w:t>положении</w:t>
      </w:r>
      <w:proofErr w:type="gramEnd"/>
      <w:r w:rsidR="00AB2133" w:rsidRPr="00AB2133">
        <w:rPr>
          <w:sz w:val="26"/>
          <w:szCs w:val="26"/>
        </w:rPr>
        <w:t xml:space="preserve"> о порядке организации ярмарок и продажи товаров (выполнению работ, оказанию услуг) на ярмарках на территории Челябинской области», Уставом муниципального образования «Копейский городской округ»</w:t>
      </w:r>
      <w:r w:rsidR="00F9309F" w:rsidRPr="00AB2133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AB2133" w:rsidRDefault="00AB2133" w:rsidP="00F930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B2133">
              <w:rPr>
                <w:szCs w:val="24"/>
              </w:rPr>
              <w:t>тверждение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BC18F6" w:rsidP="00F9309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309F">
              <w:rPr>
                <w:szCs w:val="22"/>
              </w:rPr>
              <w:t>20</w:t>
            </w:r>
            <w:r>
              <w:rPr>
                <w:szCs w:val="22"/>
              </w:rPr>
              <w:t xml:space="preserve">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утверждение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иные варианты отсутствуют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утверждение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хозяйствующие субъекты</w:t>
      </w:r>
      <w:r w:rsidR="00F9309F" w:rsidRPr="00AB2133">
        <w:rPr>
          <w:sz w:val="26"/>
          <w:szCs w:val="26"/>
        </w:rPr>
        <w:t xml:space="preserve"> – юридические лица и индивидуальные предприниматели.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EA6E27"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Увеличение доходов в местный бюджет за счет оплаты СМСП за проведение ярмарок.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оплаты СМСП за проведение ярмарки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AB213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133">
              <w:t>Распространение ярмарочной торговли на территории Копейского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AB213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133">
              <w:t>Заявление хозяйствующих субъектов о проведении ярмарок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AB2133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33" w:rsidRDefault="00AB2133" w:rsidP="00AB213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Подача з</w:t>
            </w:r>
            <w:r>
              <w:t>аявлений хозяйствующих субъектов о проведении ярмарок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3" w:rsidRPr="002420CF" w:rsidRDefault="00AB2133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3" w:rsidRPr="002420CF" w:rsidRDefault="00AB2133" w:rsidP="00AB21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Проведение ярмарок на территории Копейского городского округа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3" w:rsidRDefault="00AB213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3" w:rsidRDefault="00AB213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оплаты СМСП за проведение ярмарки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AB2133" w:rsidRPr="00AB2133">
        <w:rPr>
          <w:sz w:val="26"/>
          <w:szCs w:val="26"/>
        </w:rPr>
        <w:t>16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EE2B96" w:rsidRPr="00AB2133">
        <w:rPr>
          <w:sz w:val="26"/>
          <w:szCs w:val="26"/>
        </w:rPr>
        <w:t>апреля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AB2133" w:rsidRPr="00AB2133">
        <w:rPr>
          <w:sz w:val="26"/>
          <w:szCs w:val="26"/>
        </w:rPr>
        <w:t>06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EE2B96" w:rsidP="009739A7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>Исполняющий</w:t>
      </w:r>
      <w:proofErr w:type="gramEnd"/>
      <w:r w:rsidRPr="00AB2133">
        <w:rPr>
          <w:sz w:val="26"/>
          <w:szCs w:val="26"/>
        </w:rPr>
        <w:t xml:space="preserve"> обязанности </w:t>
      </w:r>
    </w:p>
    <w:p w:rsidR="00C86BDE" w:rsidRPr="00AB2133" w:rsidRDefault="00EE2B96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>ачальник</w:t>
      </w:r>
      <w:r w:rsidRPr="00AB2133">
        <w:rPr>
          <w:sz w:val="26"/>
          <w:szCs w:val="26"/>
        </w:rPr>
        <w:t>а</w:t>
      </w:r>
      <w:r w:rsidR="00C86BDE" w:rsidRPr="00AB2133">
        <w:rPr>
          <w:sz w:val="26"/>
          <w:szCs w:val="26"/>
        </w:rPr>
        <w:t xml:space="preserve">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CE" w:rsidRDefault="009252CE" w:rsidP="00C86BDE">
      <w:r>
        <w:separator/>
      </w:r>
    </w:p>
  </w:endnote>
  <w:endnote w:type="continuationSeparator" w:id="0">
    <w:p w:rsidR="009252CE" w:rsidRDefault="009252CE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CE" w:rsidRDefault="009252CE" w:rsidP="00C86BDE">
      <w:r>
        <w:separator/>
      </w:r>
    </w:p>
  </w:footnote>
  <w:footnote w:type="continuationSeparator" w:id="0">
    <w:p w:rsidR="009252CE" w:rsidRDefault="009252CE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45759"/>
    <w:rsid w:val="001728E3"/>
    <w:rsid w:val="00194A31"/>
    <w:rsid w:val="002420CF"/>
    <w:rsid w:val="00355119"/>
    <w:rsid w:val="006848DA"/>
    <w:rsid w:val="006F4E65"/>
    <w:rsid w:val="00717321"/>
    <w:rsid w:val="00724328"/>
    <w:rsid w:val="00725305"/>
    <w:rsid w:val="00825569"/>
    <w:rsid w:val="009252CE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76B67"/>
    <w:rsid w:val="00C86BDE"/>
    <w:rsid w:val="00D234CA"/>
    <w:rsid w:val="00DD23AA"/>
    <w:rsid w:val="00EA6E27"/>
    <w:rsid w:val="00EE178A"/>
    <w:rsid w:val="00EE1DA9"/>
    <w:rsid w:val="00EE2B96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16</cp:revision>
  <cp:lastPrinted>2020-05-13T08:41:00Z</cp:lastPrinted>
  <dcterms:created xsi:type="dcterms:W3CDTF">2017-08-10T03:17:00Z</dcterms:created>
  <dcterms:modified xsi:type="dcterms:W3CDTF">2022-06-30T06:06:00Z</dcterms:modified>
</cp:coreProperties>
</file>